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3A7D3" w14:textId="77777777" w:rsidR="009D1335" w:rsidRDefault="009D1335" w:rsidP="009D1335">
      <w:pPr>
        <w:rPr>
          <w:rFonts w:ascii="ＭＳ Ｐ明朝" w:eastAsia="ＭＳ Ｐ明朝" w:hAnsi="ＭＳ Ｐ明朝"/>
          <w:sz w:val="24"/>
        </w:rPr>
      </w:pPr>
      <w:r>
        <w:rPr>
          <w:rFonts w:ascii="ＭＳ Ｐ明朝" w:eastAsia="ＭＳ Ｐ明朝" w:hAnsi="ＭＳ Ｐ明朝" w:hint="eastAsia"/>
          <w:sz w:val="24"/>
        </w:rPr>
        <w:t>様式１</w:t>
      </w:r>
    </w:p>
    <w:tbl>
      <w:tblPr>
        <w:tblW w:w="0" w:type="auto"/>
        <w:tblInd w:w="3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9"/>
        <w:gridCol w:w="3112"/>
      </w:tblGrid>
      <w:tr w:rsidR="009D1335" w14:paraId="53ACD3C7" w14:textId="77777777" w:rsidTr="00D050E5">
        <w:trPr>
          <w:trHeight w:val="360"/>
        </w:trPr>
        <w:tc>
          <w:tcPr>
            <w:tcW w:w="1559" w:type="dxa"/>
          </w:tcPr>
          <w:p w14:paraId="3B1A0FA3" w14:textId="58973B7A" w:rsidR="009D1335" w:rsidRDefault="009D1335" w:rsidP="009B4F3E">
            <w:pPr>
              <w:rPr>
                <w:rFonts w:ascii="ＭＳ Ｐ明朝" w:eastAsia="ＭＳ Ｐ明朝" w:hAnsi="ＭＳ Ｐ明朝"/>
                <w:sz w:val="24"/>
              </w:rPr>
            </w:pPr>
            <w:r>
              <w:rPr>
                <w:rFonts w:ascii="ＭＳ Ｐ明朝" w:eastAsia="ＭＳ Ｐ明朝" w:hAnsi="ＭＳ Ｐ明朝" w:hint="eastAsia"/>
                <w:sz w:val="24"/>
              </w:rPr>
              <w:t>団体</w:t>
            </w:r>
            <w:r w:rsidR="00D050E5">
              <w:rPr>
                <w:rFonts w:ascii="ＭＳ Ｐ明朝" w:eastAsia="ＭＳ Ｐ明朝" w:hAnsi="ＭＳ Ｐ明朝" w:hint="eastAsia"/>
                <w:sz w:val="24"/>
              </w:rPr>
              <w:t>等</w:t>
            </w:r>
            <w:r>
              <w:rPr>
                <w:rFonts w:ascii="ＭＳ Ｐ明朝" w:eastAsia="ＭＳ Ｐ明朝" w:hAnsi="ＭＳ Ｐ明朝" w:hint="eastAsia"/>
                <w:sz w:val="24"/>
              </w:rPr>
              <w:t>名称</w:t>
            </w:r>
          </w:p>
        </w:tc>
        <w:tc>
          <w:tcPr>
            <w:tcW w:w="3112" w:type="dxa"/>
          </w:tcPr>
          <w:p w14:paraId="71D6ACB7" w14:textId="77777777" w:rsidR="009D1335" w:rsidRDefault="009D1335" w:rsidP="009B4F3E">
            <w:pPr>
              <w:rPr>
                <w:rFonts w:ascii="ＭＳ Ｐ明朝" w:eastAsia="ＭＳ Ｐ明朝" w:hAnsi="ＭＳ Ｐ明朝"/>
                <w:sz w:val="24"/>
              </w:rPr>
            </w:pPr>
          </w:p>
        </w:tc>
      </w:tr>
    </w:tbl>
    <w:p w14:paraId="28455754" w14:textId="77777777" w:rsidR="009D1335" w:rsidRDefault="009D1335" w:rsidP="009D1335">
      <w:pPr>
        <w:rPr>
          <w:rFonts w:ascii="ＭＳ Ｐ明朝" w:eastAsia="ＭＳ Ｐ明朝" w:hAnsi="ＭＳ Ｐ明朝"/>
          <w:sz w:val="24"/>
        </w:rPr>
      </w:pPr>
    </w:p>
    <w:p w14:paraId="073409C9" w14:textId="77777777" w:rsidR="009D1335" w:rsidRDefault="009D1335" w:rsidP="009D1335">
      <w:pPr>
        <w:jc w:val="center"/>
        <w:rPr>
          <w:rFonts w:ascii="ＭＳ Ｐゴシック" w:eastAsia="ＭＳ Ｐゴシック" w:hAnsi="ＭＳ Ｐゴシック"/>
          <w:sz w:val="24"/>
        </w:rPr>
      </w:pPr>
      <w:r>
        <w:rPr>
          <w:rFonts w:ascii="ＭＳ Ｐゴシック" w:eastAsia="ＭＳ Ｐゴシック" w:hAnsi="ＭＳ Ｐゴシック" w:hint="eastAsia"/>
          <w:sz w:val="24"/>
        </w:rPr>
        <w:t>花ふれあい公園の管理運営に関する事業計画書</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15"/>
      </w:tblGrid>
      <w:tr w:rsidR="009D1335" w14:paraId="1E31F69F" w14:textId="77777777" w:rsidTr="009B4F3E">
        <w:trPr>
          <w:trHeight w:val="315"/>
        </w:trPr>
        <w:tc>
          <w:tcPr>
            <w:tcW w:w="8280" w:type="dxa"/>
          </w:tcPr>
          <w:p w14:paraId="72681672" w14:textId="77777777" w:rsidR="009D1335" w:rsidRDefault="009D1335" w:rsidP="009B4F3E">
            <w:pPr>
              <w:rPr>
                <w:rFonts w:ascii="ＭＳ Ｐゴシック" w:eastAsia="ＭＳ Ｐゴシック" w:hAnsi="ＭＳ Ｐゴシック"/>
                <w:sz w:val="24"/>
              </w:rPr>
            </w:pPr>
            <w:r>
              <w:rPr>
                <w:rFonts w:ascii="ＭＳ Ｐゴシック" w:eastAsia="ＭＳ Ｐゴシック" w:hAnsi="ＭＳ Ｐゴシック" w:hint="eastAsia"/>
                <w:sz w:val="24"/>
              </w:rPr>
              <w:t>１．管理・運営の基本方針</w:t>
            </w:r>
          </w:p>
        </w:tc>
      </w:tr>
      <w:tr w:rsidR="009D1335" w14:paraId="6D8946F2" w14:textId="77777777" w:rsidTr="009B4F3E">
        <w:trPr>
          <w:trHeight w:val="6089"/>
        </w:trPr>
        <w:tc>
          <w:tcPr>
            <w:tcW w:w="8280" w:type="dxa"/>
          </w:tcPr>
          <w:p w14:paraId="7DCEF81E" w14:textId="77777777" w:rsidR="009D1335" w:rsidRDefault="009D1335" w:rsidP="009B4F3E">
            <w:pPr>
              <w:rPr>
                <w:rFonts w:ascii="ＭＳ Ｐ明朝" w:eastAsia="ＭＳ Ｐ明朝" w:hAnsi="ＭＳ Ｐ明朝"/>
                <w:sz w:val="24"/>
              </w:rPr>
            </w:pPr>
            <w:r>
              <w:rPr>
                <w:rFonts w:ascii="ＭＳ Ｐ明朝" w:eastAsia="ＭＳ Ｐ明朝" w:hAnsi="ＭＳ Ｐ明朝" w:hint="eastAsia"/>
                <w:sz w:val="24"/>
              </w:rPr>
              <w:t>①管理・運営上の基本方針</w:t>
            </w:r>
          </w:p>
          <w:p w14:paraId="0811863F" w14:textId="77777777" w:rsidR="009D1335" w:rsidRDefault="009D1335" w:rsidP="009B4F3E">
            <w:pPr>
              <w:rPr>
                <w:rFonts w:ascii="ＭＳ Ｐ明朝" w:eastAsia="ＭＳ Ｐ明朝" w:hAnsi="ＭＳ Ｐ明朝"/>
                <w:sz w:val="24"/>
              </w:rPr>
            </w:pPr>
            <w:r>
              <w:rPr>
                <w:rFonts w:ascii="ＭＳ Ｐ明朝" w:eastAsia="ＭＳ Ｐ明朝" w:hAnsi="ＭＳ Ｐ明朝" w:hint="eastAsia"/>
                <w:sz w:val="24"/>
              </w:rPr>
              <w:t>※花ふれあい公園の設置目的や理念を踏まえ、管理・運営を行う上での、基本的な考え方について示してください。</w:t>
            </w:r>
          </w:p>
          <w:p w14:paraId="2357CF5E" w14:textId="77777777" w:rsidR="009D1335" w:rsidRDefault="009D1335" w:rsidP="009B4F3E">
            <w:pPr>
              <w:rPr>
                <w:rFonts w:ascii="ＭＳ Ｐ明朝" w:eastAsia="ＭＳ Ｐ明朝" w:hAnsi="ＭＳ Ｐ明朝"/>
                <w:sz w:val="24"/>
              </w:rPr>
            </w:pPr>
          </w:p>
          <w:p w14:paraId="7ABB10A0" w14:textId="77777777" w:rsidR="009D1335" w:rsidRDefault="009D1335" w:rsidP="009B4F3E">
            <w:pPr>
              <w:rPr>
                <w:rFonts w:ascii="ＭＳ Ｐ明朝" w:eastAsia="ＭＳ Ｐ明朝" w:hAnsi="ＭＳ Ｐ明朝"/>
                <w:sz w:val="24"/>
              </w:rPr>
            </w:pPr>
          </w:p>
          <w:p w14:paraId="7579D544" w14:textId="77777777" w:rsidR="009D1335" w:rsidRDefault="009D1335" w:rsidP="009B4F3E">
            <w:pPr>
              <w:rPr>
                <w:rFonts w:ascii="ＭＳ Ｐ明朝" w:eastAsia="ＭＳ Ｐ明朝" w:hAnsi="ＭＳ Ｐ明朝"/>
                <w:sz w:val="24"/>
              </w:rPr>
            </w:pPr>
          </w:p>
          <w:p w14:paraId="5DF77761" w14:textId="77777777" w:rsidR="009D1335" w:rsidRDefault="009D1335" w:rsidP="009B4F3E">
            <w:pPr>
              <w:rPr>
                <w:rFonts w:ascii="ＭＳ Ｐ明朝" w:eastAsia="ＭＳ Ｐ明朝" w:hAnsi="ＭＳ Ｐ明朝"/>
                <w:sz w:val="24"/>
              </w:rPr>
            </w:pPr>
          </w:p>
          <w:p w14:paraId="79ABB0CE" w14:textId="77777777" w:rsidR="009D1335" w:rsidRDefault="009D1335" w:rsidP="009B4F3E">
            <w:pPr>
              <w:rPr>
                <w:rFonts w:ascii="ＭＳ Ｐ明朝" w:eastAsia="ＭＳ Ｐ明朝" w:hAnsi="ＭＳ Ｐ明朝"/>
                <w:sz w:val="24"/>
              </w:rPr>
            </w:pPr>
            <w:r>
              <w:rPr>
                <w:rFonts w:ascii="ＭＳ Ｐ明朝" w:eastAsia="ＭＳ Ｐ明朝" w:hAnsi="ＭＳ Ｐ明朝" w:hint="eastAsia"/>
                <w:sz w:val="24"/>
              </w:rPr>
              <w:t>②中長期的な経営方針</w:t>
            </w:r>
          </w:p>
          <w:p w14:paraId="4AAAD69B" w14:textId="77777777" w:rsidR="009D1335" w:rsidRDefault="009D1335" w:rsidP="009B4F3E">
            <w:pPr>
              <w:rPr>
                <w:rFonts w:ascii="ＭＳ Ｐ明朝" w:eastAsia="ＭＳ Ｐ明朝" w:hAnsi="ＭＳ Ｐ明朝"/>
                <w:sz w:val="24"/>
              </w:rPr>
            </w:pPr>
            <w:r>
              <w:rPr>
                <w:rFonts w:ascii="ＭＳ Ｐ明朝" w:eastAsia="ＭＳ Ｐ明朝" w:hAnsi="ＭＳ Ｐ明朝" w:hint="eastAsia"/>
                <w:sz w:val="24"/>
              </w:rPr>
              <w:t>※公園の将来展望について、中長期的な視点での公園の経営方針についての考え方を示してください。（中長期的とは、指定管理期間に限定しない期間）</w:t>
            </w:r>
          </w:p>
          <w:p w14:paraId="16F7D73F" w14:textId="77777777" w:rsidR="009D1335" w:rsidRDefault="009D1335" w:rsidP="009B4F3E">
            <w:pPr>
              <w:rPr>
                <w:rFonts w:ascii="ＭＳ Ｐ明朝" w:eastAsia="ＭＳ Ｐ明朝" w:hAnsi="ＭＳ Ｐ明朝"/>
                <w:sz w:val="24"/>
              </w:rPr>
            </w:pPr>
          </w:p>
          <w:p w14:paraId="3D0944AF" w14:textId="77777777" w:rsidR="009D1335" w:rsidRDefault="009D1335" w:rsidP="009B4F3E">
            <w:pPr>
              <w:rPr>
                <w:rFonts w:ascii="ＭＳ Ｐ明朝" w:eastAsia="ＭＳ Ｐ明朝" w:hAnsi="ＭＳ Ｐ明朝"/>
                <w:sz w:val="24"/>
              </w:rPr>
            </w:pPr>
          </w:p>
          <w:p w14:paraId="279CBB47" w14:textId="77777777" w:rsidR="009D1335" w:rsidRDefault="009D1335" w:rsidP="009B4F3E">
            <w:pPr>
              <w:rPr>
                <w:rFonts w:ascii="ＭＳ Ｐ明朝" w:eastAsia="ＭＳ Ｐ明朝" w:hAnsi="ＭＳ Ｐ明朝"/>
                <w:sz w:val="24"/>
              </w:rPr>
            </w:pPr>
          </w:p>
          <w:p w14:paraId="42C95421" w14:textId="77777777" w:rsidR="009D1335" w:rsidRDefault="009D1335" w:rsidP="009B4F3E">
            <w:pPr>
              <w:rPr>
                <w:rFonts w:ascii="ＭＳ Ｐ明朝" w:eastAsia="ＭＳ Ｐ明朝" w:hAnsi="ＭＳ Ｐ明朝"/>
                <w:sz w:val="24"/>
              </w:rPr>
            </w:pPr>
          </w:p>
          <w:p w14:paraId="40AD5ED0" w14:textId="77777777" w:rsidR="009D1335" w:rsidRDefault="009D1335" w:rsidP="009B4F3E">
            <w:pPr>
              <w:rPr>
                <w:rFonts w:ascii="ＭＳ Ｐ明朝" w:eastAsia="ＭＳ Ｐ明朝" w:hAnsi="ＭＳ Ｐ明朝"/>
                <w:sz w:val="24"/>
              </w:rPr>
            </w:pPr>
            <w:r>
              <w:rPr>
                <w:rFonts w:ascii="ＭＳ Ｐ明朝" w:eastAsia="ＭＳ Ｐ明朝" w:hAnsi="ＭＳ Ｐ明朝" w:hint="eastAsia"/>
                <w:sz w:val="24"/>
              </w:rPr>
              <w:t>③利用者へのサービスを向上させる方策</w:t>
            </w:r>
          </w:p>
          <w:p w14:paraId="561B2FD2" w14:textId="77777777" w:rsidR="009D1335" w:rsidRDefault="009D1335" w:rsidP="009B4F3E">
            <w:pPr>
              <w:rPr>
                <w:rFonts w:ascii="ＭＳ Ｐ明朝" w:eastAsia="ＭＳ Ｐ明朝" w:hAnsi="ＭＳ Ｐ明朝"/>
                <w:sz w:val="24"/>
              </w:rPr>
            </w:pPr>
            <w:r>
              <w:rPr>
                <w:rFonts w:ascii="ＭＳ Ｐ明朝" w:eastAsia="ＭＳ Ｐ明朝" w:hAnsi="ＭＳ Ｐ明朝" w:hint="eastAsia"/>
                <w:sz w:val="24"/>
              </w:rPr>
              <w:t>※サービス向上のための方策、利用者等の要望の把握及び実現策等について示してください。</w:t>
            </w:r>
          </w:p>
          <w:p w14:paraId="6C067875" w14:textId="77777777" w:rsidR="009D1335" w:rsidRDefault="009D1335" w:rsidP="009B4F3E">
            <w:pPr>
              <w:rPr>
                <w:rFonts w:ascii="ＭＳ Ｐ明朝" w:eastAsia="ＭＳ Ｐ明朝" w:hAnsi="ＭＳ Ｐ明朝"/>
                <w:sz w:val="24"/>
              </w:rPr>
            </w:pPr>
          </w:p>
          <w:p w14:paraId="4F48134B" w14:textId="77777777" w:rsidR="009D1335" w:rsidRDefault="009D1335" w:rsidP="009B4F3E">
            <w:pPr>
              <w:rPr>
                <w:rFonts w:ascii="ＭＳ Ｐ明朝" w:eastAsia="ＭＳ Ｐ明朝" w:hAnsi="ＭＳ Ｐ明朝"/>
                <w:sz w:val="24"/>
              </w:rPr>
            </w:pPr>
          </w:p>
          <w:p w14:paraId="1B190894" w14:textId="77777777" w:rsidR="009D1335" w:rsidRDefault="009D1335" w:rsidP="009B4F3E">
            <w:pPr>
              <w:rPr>
                <w:rFonts w:ascii="ＭＳ Ｐ明朝" w:eastAsia="ＭＳ Ｐ明朝" w:hAnsi="ＭＳ Ｐ明朝"/>
                <w:sz w:val="24"/>
              </w:rPr>
            </w:pPr>
          </w:p>
          <w:p w14:paraId="2A6AD18F" w14:textId="77777777" w:rsidR="009D1335" w:rsidRDefault="009D1335" w:rsidP="009B4F3E">
            <w:pPr>
              <w:rPr>
                <w:rFonts w:ascii="ＭＳ Ｐ明朝" w:eastAsia="ＭＳ Ｐ明朝" w:hAnsi="ＭＳ Ｐ明朝"/>
                <w:sz w:val="24"/>
              </w:rPr>
            </w:pPr>
          </w:p>
          <w:p w14:paraId="5EF632D7" w14:textId="77777777" w:rsidR="009D1335" w:rsidRDefault="009D1335" w:rsidP="009B4F3E">
            <w:pPr>
              <w:rPr>
                <w:rFonts w:ascii="ＭＳ Ｐ明朝" w:eastAsia="ＭＳ Ｐ明朝" w:hAnsi="ＭＳ Ｐ明朝"/>
                <w:sz w:val="24"/>
              </w:rPr>
            </w:pPr>
            <w:r>
              <w:rPr>
                <w:rFonts w:ascii="ＭＳ Ｐ明朝" w:eastAsia="ＭＳ Ｐ明朝" w:hAnsi="ＭＳ Ｐ明朝" w:hint="eastAsia"/>
                <w:sz w:val="24"/>
              </w:rPr>
              <w:t xml:space="preserve">④地域との連携について　</w:t>
            </w:r>
          </w:p>
          <w:p w14:paraId="26093E6B" w14:textId="77777777" w:rsidR="009D1335" w:rsidRDefault="009D1335" w:rsidP="009B4F3E">
            <w:pPr>
              <w:rPr>
                <w:rFonts w:ascii="ＭＳ Ｐ明朝" w:eastAsia="ＭＳ Ｐ明朝" w:hAnsi="ＭＳ Ｐ明朝"/>
                <w:sz w:val="24"/>
              </w:rPr>
            </w:pPr>
            <w:r>
              <w:rPr>
                <w:rFonts w:ascii="ＭＳ Ｐ明朝" w:eastAsia="ＭＳ Ｐ明朝" w:hAnsi="ＭＳ Ｐ明朝" w:hint="eastAsia"/>
                <w:sz w:val="24"/>
              </w:rPr>
              <w:t>※公園の管理運営を行うなかで、どのように地域と連携して事業を展開させていくのか示してください。</w:t>
            </w:r>
          </w:p>
          <w:p w14:paraId="4BAC6051" w14:textId="77777777" w:rsidR="009D1335" w:rsidRDefault="009D1335" w:rsidP="009B4F3E">
            <w:pPr>
              <w:jc w:val="center"/>
              <w:rPr>
                <w:rFonts w:ascii="ＭＳ Ｐゴシック" w:eastAsia="ＭＳ Ｐゴシック" w:hAnsi="ＭＳ Ｐゴシック"/>
                <w:sz w:val="24"/>
              </w:rPr>
            </w:pPr>
          </w:p>
          <w:p w14:paraId="2EF7EE46" w14:textId="77777777" w:rsidR="009D1335" w:rsidRDefault="009D1335" w:rsidP="009B4F3E">
            <w:pPr>
              <w:jc w:val="center"/>
              <w:rPr>
                <w:rFonts w:ascii="ＭＳ Ｐゴシック" w:eastAsia="ＭＳ Ｐゴシック" w:hAnsi="ＭＳ Ｐゴシック"/>
                <w:sz w:val="24"/>
              </w:rPr>
            </w:pPr>
          </w:p>
          <w:p w14:paraId="787CCE04" w14:textId="77777777" w:rsidR="009D1335" w:rsidRDefault="009D1335" w:rsidP="009B4F3E">
            <w:pPr>
              <w:jc w:val="center"/>
              <w:rPr>
                <w:rFonts w:ascii="ＭＳ Ｐゴシック" w:eastAsia="ＭＳ Ｐゴシック" w:hAnsi="ＭＳ Ｐゴシック"/>
                <w:sz w:val="24"/>
              </w:rPr>
            </w:pPr>
          </w:p>
          <w:p w14:paraId="66F86071" w14:textId="77777777" w:rsidR="009D1335" w:rsidRDefault="009D1335" w:rsidP="009B4F3E">
            <w:pPr>
              <w:jc w:val="center"/>
              <w:rPr>
                <w:rFonts w:ascii="ＭＳ Ｐゴシック" w:eastAsia="ＭＳ Ｐゴシック" w:hAnsi="ＭＳ Ｐゴシック"/>
                <w:sz w:val="24"/>
              </w:rPr>
            </w:pPr>
          </w:p>
          <w:p w14:paraId="6198CBF4" w14:textId="77777777" w:rsidR="009D1335" w:rsidRDefault="009D1335" w:rsidP="009B4F3E">
            <w:pPr>
              <w:rPr>
                <w:rFonts w:ascii="ＭＳ Ｐゴシック" w:eastAsia="ＭＳ Ｐゴシック" w:hAnsi="ＭＳ Ｐゴシック"/>
                <w:sz w:val="24"/>
              </w:rPr>
            </w:pPr>
          </w:p>
          <w:p w14:paraId="3DD547FA" w14:textId="77777777" w:rsidR="009D1335" w:rsidRDefault="009D1335" w:rsidP="009B4F3E">
            <w:pPr>
              <w:jc w:val="center"/>
              <w:rPr>
                <w:rFonts w:ascii="ＭＳ Ｐゴシック" w:eastAsia="ＭＳ Ｐゴシック" w:hAnsi="ＭＳ Ｐゴシック"/>
                <w:sz w:val="24"/>
              </w:rPr>
            </w:pPr>
          </w:p>
          <w:p w14:paraId="3A3710B8" w14:textId="77777777" w:rsidR="009D1335" w:rsidRDefault="009D1335" w:rsidP="009B4F3E">
            <w:pPr>
              <w:rPr>
                <w:rFonts w:ascii="ＭＳ Ｐゴシック" w:eastAsia="ＭＳ Ｐゴシック" w:hAnsi="ＭＳ Ｐゴシック"/>
                <w:sz w:val="24"/>
              </w:rPr>
            </w:pPr>
          </w:p>
        </w:tc>
      </w:tr>
      <w:tr w:rsidR="009D1335" w14:paraId="5DA2105F" w14:textId="77777777" w:rsidTr="009B4F3E">
        <w:trPr>
          <w:trHeight w:val="170"/>
        </w:trPr>
        <w:tc>
          <w:tcPr>
            <w:tcW w:w="8280" w:type="dxa"/>
          </w:tcPr>
          <w:p w14:paraId="4673A587" w14:textId="77777777" w:rsidR="009D1335" w:rsidRDefault="009D1335" w:rsidP="009B4F3E">
            <w:pPr>
              <w:rPr>
                <w:rFonts w:ascii="ＭＳ Ｐ明朝" w:eastAsia="ＭＳ Ｐ明朝" w:hAnsi="ＭＳ Ｐ明朝"/>
                <w:sz w:val="24"/>
              </w:rPr>
            </w:pPr>
            <w:r>
              <w:rPr>
                <w:rFonts w:ascii="ＭＳ Ｐゴシック" w:eastAsia="ＭＳ Ｐゴシック" w:hAnsi="ＭＳ Ｐゴシック" w:hint="eastAsia"/>
                <w:sz w:val="24"/>
              </w:rPr>
              <w:lastRenderedPageBreak/>
              <w:t>２．事業実施計画に関する事項</w:t>
            </w:r>
          </w:p>
        </w:tc>
      </w:tr>
      <w:tr w:rsidR="009D1335" w14:paraId="217FAD94" w14:textId="77777777" w:rsidTr="009B4F3E">
        <w:trPr>
          <w:trHeight w:val="645"/>
        </w:trPr>
        <w:tc>
          <w:tcPr>
            <w:tcW w:w="8280" w:type="dxa"/>
          </w:tcPr>
          <w:p w14:paraId="2D5AEEAB" w14:textId="77777777" w:rsidR="009D1335" w:rsidRDefault="009D1335" w:rsidP="009B4F3E">
            <w:pPr>
              <w:rPr>
                <w:rFonts w:ascii="ＭＳ Ｐ明朝" w:eastAsia="ＭＳ Ｐ明朝" w:hAnsi="ＭＳ Ｐ明朝"/>
                <w:sz w:val="24"/>
              </w:rPr>
            </w:pPr>
            <w:r>
              <w:rPr>
                <w:rFonts w:ascii="ＭＳ Ｐ明朝" w:eastAsia="ＭＳ Ｐ明朝" w:hAnsi="ＭＳ Ｐ明朝" w:hint="eastAsia"/>
                <w:sz w:val="24"/>
              </w:rPr>
              <w:t>①植栽計画について</w:t>
            </w:r>
          </w:p>
          <w:p w14:paraId="1482EE04" w14:textId="77777777" w:rsidR="009D1335" w:rsidRDefault="009D1335" w:rsidP="009B4F3E">
            <w:pPr>
              <w:rPr>
                <w:rFonts w:ascii="ＭＳ Ｐ明朝" w:eastAsia="ＭＳ Ｐ明朝" w:hAnsi="ＭＳ Ｐ明朝"/>
                <w:sz w:val="24"/>
              </w:rPr>
            </w:pPr>
            <w:r>
              <w:rPr>
                <w:rFonts w:ascii="ＭＳ Ｐ明朝" w:eastAsia="ＭＳ Ｐ明朝" w:hAnsi="ＭＳ Ｐ明朝" w:hint="eastAsia"/>
                <w:sz w:val="24"/>
              </w:rPr>
              <w:t>※屋外花壇及び温室の植栽展示の考え方、植栽計画のイメージ概要を示してください。</w:t>
            </w:r>
          </w:p>
          <w:p w14:paraId="7DF1C566" w14:textId="77777777" w:rsidR="009D1335" w:rsidRDefault="009D1335" w:rsidP="009B4F3E">
            <w:pPr>
              <w:rPr>
                <w:rFonts w:ascii="ＭＳ Ｐ明朝" w:eastAsia="ＭＳ Ｐ明朝" w:hAnsi="ＭＳ Ｐ明朝"/>
                <w:sz w:val="24"/>
              </w:rPr>
            </w:pPr>
          </w:p>
          <w:p w14:paraId="3F2ED1DE" w14:textId="77777777" w:rsidR="009D1335" w:rsidRDefault="009D1335" w:rsidP="009B4F3E">
            <w:pPr>
              <w:rPr>
                <w:rFonts w:ascii="ＭＳ Ｐ明朝" w:eastAsia="ＭＳ Ｐ明朝" w:hAnsi="ＭＳ Ｐ明朝"/>
                <w:sz w:val="24"/>
              </w:rPr>
            </w:pPr>
          </w:p>
          <w:p w14:paraId="0235F636" w14:textId="77777777" w:rsidR="009D1335" w:rsidRDefault="009D1335" w:rsidP="009B4F3E">
            <w:pPr>
              <w:rPr>
                <w:rFonts w:ascii="ＭＳ Ｐ明朝" w:eastAsia="ＭＳ Ｐ明朝" w:hAnsi="ＭＳ Ｐ明朝"/>
                <w:sz w:val="24"/>
              </w:rPr>
            </w:pPr>
          </w:p>
          <w:p w14:paraId="6B3330CF" w14:textId="77777777" w:rsidR="009D1335" w:rsidRDefault="009D1335" w:rsidP="009B4F3E">
            <w:pPr>
              <w:rPr>
                <w:rFonts w:ascii="ＭＳ Ｐ明朝" w:eastAsia="ＭＳ Ｐ明朝" w:hAnsi="ＭＳ Ｐ明朝"/>
                <w:sz w:val="24"/>
              </w:rPr>
            </w:pPr>
          </w:p>
          <w:p w14:paraId="25E46213" w14:textId="77777777" w:rsidR="009D1335" w:rsidRDefault="009D1335" w:rsidP="009B4F3E">
            <w:pPr>
              <w:rPr>
                <w:rFonts w:ascii="ＭＳ Ｐ明朝" w:eastAsia="ＭＳ Ｐ明朝" w:hAnsi="ＭＳ Ｐ明朝"/>
                <w:sz w:val="24"/>
              </w:rPr>
            </w:pPr>
            <w:r>
              <w:rPr>
                <w:rFonts w:ascii="ＭＳ Ｐ明朝" w:eastAsia="ＭＳ Ｐ明朝" w:hAnsi="ＭＳ Ｐ明朝" w:hint="eastAsia"/>
                <w:sz w:val="24"/>
              </w:rPr>
              <w:t>②花きの普及ＰＲ、消費拡大の啓発、花の知識の向上及び島根の花の情報発信について</w:t>
            </w:r>
          </w:p>
          <w:p w14:paraId="45933A75" w14:textId="77777777" w:rsidR="009D1335" w:rsidRDefault="009D1335" w:rsidP="009B4F3E">
            <w:pPr>
              <w:rPr>
                <w:rFonts w:ascii="ＭＳ Ｐ明朝" w:eastAsia="ＭＳ Ｐ明朝" w:hAnsi="ＭＳ Ｐ明朝"/>
                <w:sz w:val="24"/>
              </w:rPr>
            </w:pPr>
            <w:r>
              <w:rPr>
                <w:rFonts w:ascii="ＭＳ Ｐ明朝" w:eastAsia="ＭＳ Ｐ明朝" w:hAnsi="ＭＳ Ｐ明朝" w:hint="eastAsia"/>
                <w:sz w:val="24"/>
              </w:rPr>
              <w:t>※具体的にどのような方法で展開するのか示してください。</w:t>
            </w:r>
          </w:p>
          <w:p w14:paraId="3C368640" w14:textId="77777777" w:rsidR="009D1335" w:rsidRDefault="009D1335" w:rsidP="009B4F3E">
            <w:pPr>
              <w:rPr>
                <w:rFonts w:ascii="ＭＳ Ｐ明朝" w:eastAsia="ＭＳ Ｐ明朝" w:hAnsi="ＭＳ Ｐ明朝"/>
                <w:sz w:val="24"/>
              </w:rPr>
            </w:pPr>
          </w:p>
          <w:p w14:paraId="12C926BC" w14:textId="77777777" w:rsidR="009D1335" w:rsidRDefault="009D1335" w:rsidP="009B4F3E">
            <w:pPr>
              <w:rPr>
                <w:rFonts w:ascii="ＭＳ Ｐ明朝" w:eastAsia="ＭＳ Ｐ明朝" w:hAnsi="ＭＳ Ｐ明朝"/>
                <w:sz w:val="24"/>
              </w:rPr>
            </w:pPr>
          </w:p>
          <w:p w14:paraId="49DFB9D6" w14:textId="77777777" w:rsidR="009D1335" w:rsidRDefault="009D1335" w:rsidP="009B4F3E">
            <w:pPr>
              <w:rPr>
                <w:rFonts w:ascii="ＭＳ Ｐ明朝" w:eastAsia="ＭＳ Ｐ明朝" w:hAnsi="ＭＳ Ｐ明朝"/>
                <w:sz w:val="24"/>
              </w:rPr>
            </w:pPr>
          </w:p>
          <w:p w14:paraId="26E921C8" w14:textId="77777777" w:rsidR="009D1335" w:rsidRDefault="009D1335" w:rsidP="009B4F3E">
            <w:pPr>
              <w:rPr>
                <w:rFonts w:ascii="ＭＳ Ｐ明朝" w:eastAsia="ＭＳ Ｐ明朝" w:hAnsi="ＭＳ Ｐ明朝"/>
                <w:sz w:val="24"/>
              </w:rPr>
            </w:pPr>
          </w:p>
          <w:p w14:paraId="58C1C3BB" w14:textId="77777777" w:rsidR="009D1335" w:rsidRDefault="009D1335" w:rsidP="009B4F3E">
            <w:pPr>
              <w:rPr>
                <w:rFonts w:ascii="ＭＳ Ｐ明朝" w:eastAsia="ＭＳ Ｐ明朝" w:hAnsi="ＭＳ Ｐ明朝"/>
                <w:sz w:val="24"/>
              </w:rPr>
            </w:pPr>
            <w:r>
              <w:rPr>
                <w:rFonts w:ascii="ＭＳ Ｐ明朝" w:eastAsia="ＭＳ Ｐ明朝" w:hAnsi="ＭＳ Ｐ明朝" w:hint="eastAsia"/>
                <w:sz w:val="24"/>
              </w:rPr>
              <w:t>③各種イベント・講座など企画の実施計画について</w:t>
            </w:r>
          </w:p>
          <w:p w14:paraId="1C7EC11D" w14:textId="77777777" w:rsidR="009D1335" w:rsidRDefault="009D1335" w:rsidP="009B4F3E">
            <w:pPr>
              <w:rPr>
                <w:rFonts w:ascii="ＭＳ Ｐ明朝" w:eastAsia="ＭＳ Ｐ明朝" w:hAnsi="ＭＳ Ｐ明朝"/>
                <w:sz w:val="24"/>
              </w:rPr>
            </w:pPr>
            <w:r>
              <w:rPr>
                <w:rFonts w:ascii="ＭＳ Ｐ明朝" w:eastAsia="ＭＳ Ｐ明朝" w:hAnsi="ＭＳ Ｐ明朝" w:hint="eastAsia"/>
                <w:sz w:val="24"/>
              </w:rPr>
              <w:t>※指定管理期間の各種イベント・講座などの主な企画について、その概要（時期、内容、対象者、経費など）について示してください。</w:t>
            </w:r>
          </w:p>
          <w:p w14:paraId="45C349C1" w14:textId="77777777" w:rsidR="009D1335" w:rsidRDefault="009D1335" w:rsidP="009B4F3E">
            <w:pPr>
              <w:rPr>
                <w:rFonts w:ascii="ＭＳ Ｐ明朝" w:eastAsia="ＭＳ Ｐ明朝" w:hAnsi="ＭＳ Ｐ明朝"/>
                <w:sz w:val="24"/>
              </w:rPr>
            </w:pPr>
          </w:p>
          <w:p w14:paraId="6FF1513E" w14:textId="77777777" w:rsidR="009D1335" w:rsidRDefault="009D1335" w:rsidP="009B4F3E">
            <w:pPr>
              <w:rPr>
                <w:rFonts w:ascii="ＭＳ Ｐ明朝" w:eastAsia="ＭＳ Ｐ明朝" w:hAnsi="ＭＳ Ｐ明朝"/>
                <w:sz w:val="24"/>
              </w:rPr>
            </w:pPr>
          </w:p>
          <w:p w14:paraId="17C6B974" w14:textId="77777777" w:rsidR="009D1335" w:rsidRDefault="009D1335" w:rsidP="009B4F3E">
            <w:pPr>
              <w:rPr>
                <w:rFonts w:ascii="ＭＳ Ｐ明朝" w:eastAsia="ＭＳ Ｐ明朝" w:hAnsi="ＭＳ Ｐ明朝"/>
                <w:sz w:val="24"/>
              </w:rPr>
            </w:pPr>
          </w:p>
          <w:p w14:paraId="3DC5496B" w14:textId="77777777" w:rsidR="009D1335" w:rsidRDefault="009D1335" w:rsidP="009B4F3E">
            <w:pPr>
              <w:rPr>
                <w:rFonts w:ascii="ＭＳ Ｐ明朝" w:eastAsia="ＭＳ Ｐ明朝" w:hAnsi="ＭＳ Ｐ明朝"/>
                <w:sz w:val="24"/>
              </w:rPr>
            </w:pPr>
          </w:p>
          <w:p w14:paraId="549E6323" w14:textId="77777777" w:rsidR="009D1335" w:rsidRDefault="009D1335" w:rsidP="009B4F3E">
            <w:pPr>
              <w:rPr>
                <w:rFonts w:ascii="ＭＳ Ｐ明朝" w:eastAsia="ＭＳ Ｐ明朝" w:hAnsi="ＭＳ Ｐ明朝"/>
                <w:sz w:val="24"/>
              </w:rPr>
            </w:pPr>
            <w:r>
              <w:rPr>
                <w:rFonts w:ascii="ＭＳ Ｐ明朝" w:eastAsia="ＭＳ Ｐ明朝" w:hAnsi="ＭＳ Ｐ明朝" w:hint="eastAsia"/>
                <w:sz w:val="24"/>
              </w:rPr>
              <w:t>④花苗等の調達方法について</w:t>
            </w:r>
          </w:p>
          <w:p w14:paraId="5B4E2AAD" w14:textId="77777777" w:rsidR="009D1335" w:rsidRDefault="009D1335" w:rsidP="009B4F3E">
            <w:pPr>
              <w:rPr>
                <w:rFonts w:ascii="ＭＳ Ｐ明朝" w:eastAsia="ＭＳ Ｐ明朝" w:hAnsi="ＭＳ Ｐ明朝"/>
                <w:sz w:val="24"/>
              </w:rPr>
            </w:pPr>
            <w:r>
              <w:rPr>
                <w:rFonts w:ascii="ＭＳ Ｐ明朝" w:eastAsia="ＭＳ Ｐ明朝" w:hAnsi="ＭＳ Ｐ明朝" w:hint="eastAsia"/>
                <w:sz w:val="24"/>
              </w:rPr>
              <w:t>※植栽の花苗等の調達方法に関して考え方を示してください。</w:t>
            </w:r>
          </w:p>
          <w:p w14:paraId="60C81D71" w14:textId="77777777" w:rsidR="009D1335" w:rsidRDefault="009D1335" w:rsidP="009B4F3E">
            <w:pPr>
              <w:rPr>
                <w:rFonts w:ascii="ＭＳ Ｐ明朝" w:eastAsia="ＭＳ Ｐ明朝" w:hAnsi="ＭＳ Ｐ明朝"/>
                <w:sz w:val="24"/>
              </w:rPr>
            </w:pPr>
          </w:p>
          <w:p w14:paraId="781E55C8" w14:textId="77777777" w:rsidR="009D1335" w:rsidRDefault="009D1335" w:rsidP="009B4F3E">
            <w:pPr>
              <w:rPr>
                <w:rFonts w:ascii="ＭＳ Ｐ明朝" w:eastAsia="ＭＳ Ｐ明朝" w:hAnsi="ＭＳ Ｐ明朝"/>
                <w:sz w:val="24"/>
              </w:rPr>
            </w:pPr>
          </w:p>
          <w:p w14:paraId="3ECDE2C7" w14:textId="77777777" w:rsidR="009D1335" w:rsidRDefault="009D1335" w:rsidP="009B4F3E">
            <w:pPr>
              <w:rPr>
                <w:rFonts w:ascii="ＭＳ Ｐ明朝" w:eastAsia="ＭＳ Ｐ明朝" w:hAnsi="ＭＳ Ｐ明朝"/>
                <w:sz w:val="24"/>
              </w:rPr>
            </w:pPr>
          </w:p>
          <w:p w14:paraId="7B81AF5A" w14:textId="77777777" w:rsidR="009D1335" w:rsidRDefault="009D1335" w:rsidP="009B4F3E">
            <w:pPr>
              <w:rPr>
                <w:rFonts w:ascii="ＭＳ Ｐ明朝" w:eastAsia="ＭＳ Ｐ明朝" w:hAnsi="ＭＳ Ｐ明朝"/>
                <w:sz w:val="24"/>
              </w:rPr>
            </w:pPr>
          </w:p>
          <w:p w14:paraId="3930FF57" w14:textId="77777777" w:rsidR="009D1335" w:rsidRDefault="009D1335" w:rsidP="009B4F3E">
            <w:pPr>
              <w:rPr>
                <w:rFonts w:ascii="ＭＳ Ｐ明朝" w:eastAsia="ＭＳ Ｐ明朝" w:hAnsi="ＭＳ Ｐ明朝"/>
                <w:sz w:val="24"/>
              </w:rPr>
            </w:pPr>
          </w:p>
          <w:p w14:paraId="27C078F6" w14:textId="77777777" w:rsidR="009D1335" w:rsidRDefault="009D1335" w:rsidP="009B4F3E">
            <w:pPr>
              <w:rPr>
                <w:rFonts w:ascii="ＭＳ Ｐ明朝" w:eastAsia="ＭＳ Ｐ明朝" w:hAnsi="ＭＳ Ｐ明朝"/>
                <w:sz w:val="24"/>
              </w:rPr>
            </w:pPr>
            <w:r>
              <w:rPr>
                <w:rFonts w:ascii="ＭＳ Ｐ明朝" w:eastAsia="ＭＳ Ｐ明朝" w:hAnsi="ＭＳ Ｐ明朝" w:hint="eastAsia"/>
                <w:sz w:val="24"/>
              </w:rPr>
              <w:t>⑤集客・利用促進の方法について</w:t>
            </w:r>
          </w:p>
          <w:p w14:paraId="1DED2C5E" w14:textId="77777777" w:rsidR="009D1335" w:rsidRDefault="009D1335" w:rsidP="009B4F3E">
            <w:pPr>
              <w:rPr>
                <w:rFonts w:ascii="ＭＳ Ｐ明朝" w:eastAsia="ＭＳ Ｐ明朝" w:hAnsi="ＭＳ Ｐ明朝"/>
                <w:sz w:val="24"/>
              </w:rPr>
            </w:pPr>
            <w:r>
              <w:rPr>
                <w:rFonts w:ascii="ＭＳ Ｐ明朝" w:eastAsia="ＭＳ Ｐ明朝" w:hAnsi="ＭＳ Ｐ明朝" w:hint="eastAsia"/>
                <w:sz w:val="24"/>
              </w:rPr>
              <w:t>※集客・利用促進に向けた広報・ＰＲ活動など取り組み概要（内容・経費）を示してください。</w:t>
            </w:r>
          </w:p>
          <w:p w14:paraId="2ECBD210" w14:textId="77777777" w:rsidR="009D1335" w:rsidRDefault="009D1335" w:rsidP="009B4F3E">
            <w:pPr>
              <w:rPr>
                <w:rFonts w:ascii="ＭＳ Ｐ明朝" w:eastAsia="ＭＳ Ｐ明朝" w:hAnsi="ＭＳ Ｐ明朝"/>
                <w:sz w:val="24"/>
              </w:rPr>
            </w:pPr>
          </w:p>
          <w:p w14:paraId="5C468754" w14:textId="77777777" w:rsidR="009D1335" w:rsidRDefault="009D1335" w:rsidP="009B4F3E">
            <w:pPr>
              <w:rPr>
                <w:rFonts w:ascii="ＭＳ Ｐ明朝" w:eastAsia="ＭＳ Ｐ明朝" w:hAnsi="ＭＳ Ｐ明朝"/>
                <w:sz w:val="24"/>
              </w:rPr>
            </w:pPr>
          </w:p>
          <w:p w14:paraId="18C2815A" w14:textId="77777777" w:rsidR="009D1335" w:rsidRDefault="009D1335" w:rsidP="009B4F3E">
            <w:pPr>
              <w:rPr>
                <w:rFonts w:ascii="ＭＳ Ｐゴシック" w:eastAsia="ＭＳ Ｐゴシック" w:hAnsi="ＭＳ Ｐゴシック"/>
                <w:sz w:val="24"/>
              </w:rPr>
            </w:pPr>
          </w:p>
          <w:p w14:paraId="78E91962" w14:textId="77777777" w:rsidR="009D1335" w:rsidRDefault="009D1335" w:rsidP="009B4F3E">
            <w:pPr>
              <w:rPr>
                <w:rFonts w:ascii="ＭＳ Ｐゴシック" w:eastAsia="ＭＳ Ｐゴシック" w:hAnsi="ＭＳ Ｐゴシック"/>
                <w:sz w:val="24"/>
              </w:rPr>
            </w:pPr>
          </w:p>
        </w:tc>
      </w:tr>
      <w:tr w:rsidR="009D1335" w14:paraId="49E2CE61" w14:textId="77777777" w:rsidTr="009B4F3E">
        <w:trPr>
          <w:trHeight w:val="294"/>
        </w:trPr>
        <w:tc>
          <w:tcPr>
            <w:tcW w:w="8280" w:type="dxa"/>
          </w:tcPr>
          <w:p w14:paraId="3A32CCAD" w14:textId="77777777" w:rsidR="009D1335" w:rsidRDefault="009D1335" w:rsidP="009B4F3E">
            <w:pPr>
              <w:rPr>
                <w:rFonts w:ascii="ＭＳ Ｐゴシック" w:eastAsia="ＭＳ Ｐゴシック" w:hAnsi="ＭＳ Ｐゴシック"/>
                <w:sz w:val="24"/>
              </w:rPr>
            </w:pPr>
            <w:r>
              <w:rPr>
                <w:rFonts w:ascii="ＭＳ Ｐゴシック" w:eastAsia="ＭＳ Ｐゴシック" w:hAnsi="ＭＳ Ｐゴシック" w:hint="eastAsia"/>
                <w:sz w:val="24"/>
              </w:rPr>
              <w:lastRenderedPageBreak/>
              <w:t>３．サービス体制（組織、人員）に関する事項</w:t>
            </w:r>
          </w:p>
        </w:tc>
      </w:tr>
      <w:tr w:rsidR="009D1335" w14:paraId="1885542F" w14:textId="77777777" w:rsidTr="009B4F3E">
        <w:trPr>
          <w:trHeight w:val="615"/>
        </w:trPr>
        <w:tc>
          <w:tcPr>
            <w:tcW w:w="8280" w:type="dxa"/>
          </w:tcPr>
          <w:p w14:paraId="1D144EA9" w14:textId="77777777" w:rsidR="009D1335" w:rsidRDefault="009D1335" w:rsidP="009B4F3E">
            <w:pPr>
              <w:rPr>
                <w:rFonts w:ascii="ＭＳ Ｐ明朝" w:eastAsia="ＭＳ Ｐ明朝" w:hAnsi="ＭＳ Ｐ明朝"/>
                <w:sz w:val="24"/>
              </w:rPr>
            </w:pPr>
            <w:r>
              <w:rPr>
                <w:rFonts w:ascii="ＭＳ Ｐ明朝" w:eastAsia="ＭＳ Ｐ明朝" w:hAnsi="ＭＳ Ｐ明朝" w:hint="eastAsia"/>
                <w:sz w:val="24"/>
              </w:rPr>
              <w:t>①職員の配置について</w:t>
            </w:r>
          </w:p>
          <w:p w14:paraId="2F1A60B1" w14:textId="77777777" w:rsidR="009D1335" w:rsidRDefault="009D1335" w:rsidP="009B4F3E">
            <w:pPr>
              <w:rPr>
                <w:rFonts w:ascii="ＭＳ Ｐ明朝" w:eastAsia="ＭＳ Ｐ明朝" w:hAnsi="ＭＳ Ｐ明朝"/>
                <w:sz w:val="24"/>
              </w:rPr>
            </w:pPr>
            <w:r>
              <w:rPr>
                <w:rFonts w:ascii="ＭＳ Ｐ明朝" w:eastAsia="ＭＳ Ｐ明朝" w:hAnsi="ＭＳ Ｐ明朝" w:hint="eastAsia"/>
                <w:sz w:val="24"/>
              </w:rPr>
              <w:t>〔記載上の留意事項〕</w:t>
            </w:r>
          </w:p>
          <w:p w14:paraId="21FC4217" w14:textId="77777777" w:rsidR="009D1335" w:rsidRDefault="009D1335" w:rsidP="009B4F3E">
            <w:pPr>
              <w:rPr>
                <w:rFonts w:ascii="ＭＳ Ｐ明朝" w:eastAsia="ＭＳ Ｐ明朝" w:hAnsi="ＭＳ Ｐ明朝"/>
                <w:sz w:val="24"/>
              </w:rPr>
            </w:pPr>
            <w:r>
              <w:rPr>
                <w:rFonts w:ascii="ＭＳ Ｐ明朝" w:eastAsia="ＭＳ Ｐ明朝" w:hAnsi="ＭＳ Ｐ明朝" w:hint="eastAsia"/>
                <w:sz w:val="24"/>
              </w:rPr>
              <w:t>※組織図は、業務内容及び指揮命令系統がわかりやすい形で図示し、（　）書で人数も併記して示してください。なお、組織図に記載された職員すべての雇用関係、勤務体制（勤務時間、休日設定等）、業務内容も記載してください。</w:t>
            </w:r>
          </w:p>
          <w:p w14:paraId="65803363" w14:textId="77777777" w:rsidR="009D1335" w:rsidRDefault="009D1335" w:rsidP="009B4F3E">
            <w:pPr>
              <w:rPr>
                <w:rFonts w:ascii="ＭＳ Ｐ明朝" w:eastAsia="ＭＳ Ｐ明朝" w:hAnsi="ＭＳ Ｐ明朝"/>
                <w:sz w:val="24"/>
              </w:rPr>
            </w:pPr>
          </w:p>
          <w:p w14:paraId="02403E4D" w14:textId="77777777" w:rsidR="009D1335" w:rsidRDefault="009D1335" w:rsidP="009B4F3E">
            <w:pPr>
              <w:ind w:firstLineChars="100" w:firstLine="240"/>
              <w:rPr>
                <w:rFonts w:ascii="ＭＳ Ｐ明朝" w:eastAsia="ＭＳ Ｐ明朝" w:hAnsi="ＭＳ Ｐ明朝"/>
                <w:sz w:val="24"/>
              </w:rPr>
            </w:pPr>
            <w:r>
              <w:rPr>
                <w:rFonts w:ascii="ＭＳ Ｐ明朝" w:eastAsia="ＭＳ Ｐ明朝" w:hAnsi="ＭＳ Ｐ明朝" w:hint="eastAsia"/>
                <w:noProof/>
                <w:sz w:val="24"/>
              </w:rPr>
              <mc:AlternateContent>
                <mc:Choice Requires="wps">
                  <w:drawing>
                    <wp:anchor distT="0" distB="0" distL="114300" distR="114300" simplePos="0" relativeHeight="251660288" behindDoc="0" locked="0" layoutInCell="1" allowOverlap="1" wp14:anchorId="63DC8137" wp14:editId="1D5606E1">
                      <wp:simplePos x="0" y="0"/>
                      <wp:positionH relativeFrom="column">
                        <wp:posOffset>3026410</wp:posOffset>
                      </wp:positionH>
                      <wp:positionV relativeFrom="paragraph">
                        <wp:posOffset>107950</wp:posOffset>
                      </wp:positionV>
                      <wp:extent cx="225425" cy="1905"/>
                      <wp:effectExtent l="6985" t="9525" r="5715" b="7620"/>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5425"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A2E03A" id="直線コネクタ 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3pt,8.5pt" to="256.0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"/>
                  </w:pict>
                </mc:Fallback>
              </mc:AlternateContent>
            </w:r>
            <w:r>
              <w:rPr>
                <w:rFonts w:ascii="ＭＳ Ｐ明朝" w:eastAsia="ＭＳ Ｐ明朝" w:hAnsi="ＭＳ Ｐ明朝" w:hint="eastAsia"/>
                <w:noProof/>
                <w:sz w:val="24"/>
              </w:rPr>
              <mc:AlternateContent>
                <mc:Choice Requires="wps">
                  <w:drawing>
                    <wp:anchor distT="0" distB="0" distL="114300" distR="114300" simplePos="0" relativeHeight="251662336" behindDoc="0" locked="0" layoutInCell="1" allowOverlap="1" wp14:anchorId="0852AECC" wp14:editId="67087F68">
                      <wp:simplePos x="0" y="0"/>
                      <wp:positionH relativeFrom="column">
                        <wp:posOffset>1651635</wp:posOffset>
                      </wp:positionH>
                      <wp:positionV relativeFrom="paragraph">
                        <wp:posOffset>107950</wp:posOffset>
                      </wp:positionV>
                      <wp:extent cx="0" cy="914400"/>
                      <wp:effectExtent l="13335" t="9525" r="5715" b="9525"/>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663F61" id="直線コネクタ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05pt,8.5pt" to="130.0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"/>
                  </w:pict>
                </mc:Fallback>
              </mc:AlternateContent>
            </w:r>
            <w:r>
              <w:rPr>
                <w:rFonts w:ascii="ＭＳ Ｐ明朝" w:eastAsia="ＭＳ Ｐ明朝" w:hAnsi="ＭＳ Ｐ明朝" w:hint="eastAsia"/>
                <w:noProof/>
                <w:sz w:val="24"/>
              </w:rPr>
              <mc:AlternateContent>
                <mc:Choice Requires="wps">
                  <w:drawing>
                    <wp:anchor distT="0" distB="0" distL="114300" distR="114300" simplePos="0" relativeHeight="251659264" behindDoc="0" locked="0" layoutInCell="1" allowOverlap="1" wp14:anchorId="4C0C9491" wp14:editId="19AC6C13">
                      <wp:simplePos x="0" y="0"/>
                      <wp:positionH relativeFrom="column">
                        <wp:posOffset>1537335</wp:posOffset>
                      </wp:positionH>
                      <wp:positionV relativeFrom="paragraph">
                        <wp:posOffset>107950</wp:posOffset>
                      </wp:positionV>
                      <wp:extent cx="228600" cy="0"/>
                      <wp:effectExtent l="13335" t="9525" r="5715" b="9525"/>
                      <wp:wrapNone/>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66EC05" id="直線コネクタ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05pt,8.5pt" to="139.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"/>
                  </w:pict>
                </mc:Fallback>
              </mc:AlternateContent>
            </w:r>
            <w:r>
              <w:rPr>
                <w:rFonts w:ascii="ＭＳ Ｐ明朝" w:eastAsia="ＭＳ Ｐ明朝" w:hAnsi="ＭＳ Ｐ明朝" w:hint="eastAsia"/>
                <w:sz w:val="24"/>
              </w:rPr>
              <w:t>〔例〕　総括責任者（１）　　　総務管理担当（１）　　　受付員（２）</w:t>
            </w:r>
          </w:p>
          <w:p w14:paraId="75A2C192" w14:textId="77777777" w:rsidR="009D1335" w:rsidRDefault="009D1335" w:rsidP="009B4F3E">
            <w:pPr>
              <w:ind w:firstLineChars="100" w:firstLine="240"/>
              <w:rPr>
                <w:rFonts w:ascii="ＭＳ Ｐ明朝" w:eastAsia="ＭＳ Ｐ明朝" w:hAnsi="ＭＳ Ｐ明朝"/>
                <w:sz w:val="24"/>
              </w:rPr>
            </w:pPr>
          </w:p>
          <w:p w14:paraId="7FE907AE" w14:textId="77777777" w:rsidR="009D1335" w:rsidRDefault="009D1335" w:rsidP="009B4F3E">
            <w:pPr>
              <w:ind w:firstLineChars="100" w:firstLine="240"/>
              <w:rPr>
                <w:rFonts w:ascii="ＭＳ Ｐ明朝" w:eastAsia="ＭＳ Ｐ明朝" w:hAnsi="ＭＳ Ｐ明朝"/>
                <w:sz w:val="24"/>
              </w:rPr>
            </w:pPr>
            <w:r>
              <w:rPr>
                <w:rFonts w:ascii="ＭＳ Ｐ明朝" w:eastAsia="ＭＳ Ｐ明朝" w:hAnsi="ＭＳ Ｐ明朝" w:hint="eastAsia"/>
                <w:noProof/>
                <w:sz w:val="24"/>
              </w:rPr>
              <mc:AlternateContent>
                <mc:Choice Requires="wps">
                  <w:drawing>
                    <wp:anchor distT="0" distB="0" distL="114300" distR="114300" simplePos="0" relativeHeight="251663360" behindDoc="0" locked="0" layoutInCell="1" allowOverlap="1" wp14:anchorId="06BACFE0" wp14:editId="47C575FA">
                      <wp:simplePos x="0" y="0"/>
                      <wp:positionH relativeFrom="column">
                        <wp:posOffset>1651635</wp:posOffset>
                      </wp:positionH>
                      <wp:positionV relativeFrom="paragraph">
                        <wp:posOffset>107950</wp:posOffset>
                      </wp:positionV>
                      <wp:extent cx="114300" cy="0"/>
                      <wp:effectExtent l="13335" t="9525" r="5715" b="9525"/>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D56E6" id="直線コネクタ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05pt,8.5pt" to="139.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"/>
                  </w:pict>
                </mc:Fallback>
              </mc:AlternateContent>
            </w:r>
            <w:r>
              <w:rPr>
                <w:rFonts w:ascii="ＭＳ Ｐ明朝" w:eastAsia="ＭＳ Ｐ明朝" w:hAnsi="ＭＳ Ｐ明朝" w:hint="eastAsia"/>
                <w:sz w:val="24"/>
              </w:rPr>
              <w:t xml:space="preserve">　　　　　　　　　　　　　　　　　広報担当（１）</w:t>
            </w:r>
          </w:p>
          <w:p w14:paraId="29D8A8E8" w14:textId="77777777" w:rsidR="009D1335" w:rsidRDefault="009D1335" w:rsidP="009B4F3E">
            <w:pPr>
              <w:ind w:firstLineChars="100" w:firstLine="240"/>
              <w:rPr>
                <w:rFonts w:ascii="ＭＳ Ｐ明朝" w:eastAsia="ＭＳ Ｐ明朝" w:hAnsi="ＭＳ Ｐ明朝"/>
                <w:sz w:val="24"/>
              </w:rPr>
            </w:pPr>
            <w:r>
              <w:rPr>
                <w:rFonts w:ascii="ＭＳ Ｐ明朝" w:eastAsia="ＭＳ Ｐ明朝" w:hAnsi="ＭＳ Ｐ明朝" w:hint="eastAsia"/>
                <w:sz w:val="24"/>
              </w:rPr>
              <w:t xml:space="preserve">　　　</w:t>
            </w:r>
          </w:p>
          <w:p w14:paraId="77D48825" w14:textId="77777777" w:rsidR="009D1335" w:rsidRDefault="009D1335" w:rsidP="009B4F3E">
            <w:pPr>
              <w:ind w:firstLineChars="100" w:firstLine="240"/>
              <w:rPr>
                <w:rFonts w:ascii="ＭＳ Ｐ明朝" w:eastAsia="ＭＳ Ｐ明朝" w:hAnsi="ＭＳ Ｐ明朝"/>
                <w:sz w:val="24"/>
              </w:rPr>
            </w:pPr>
            <w:r>
              <w:rPr>
                <w:rFonts w:ascii="ＭＳ Ｐ明朝" w:eastAsia="ＭＳ Ｐ明朝" w:hAnsi="ＭＳ Ｐ明朝" w:hint="eastAsia"/>
                <w:noProof/>
                <w:sz w:val="24"/>
              </w:rPr>
              <mc:AlternateContent>
                <mc:Choice Requires="wps">
                  <w:drawing>
                    <wp:anchor distT="0" distB="0" distL="114300" distR="114300" simplePos="0" relativeHeight="251664384" behindDoc="0" locked="0" layoutInCell="1" allowOverlap="1" wp14:anchorId="7D4BDB19" wp14:editId="622141C5">
                      <wp:simplePos x="0" y="0"/>
                      <wp:positionH relativeFrom="column">
                        <wp:posOffset>1651635</wp:posOffset>
                      </wp:positionH>
                      <wp:positionV relativeFrom="paragraph">
                        <wp:posOffset>107950</wp:posOffset>
                      </wp:positionV>
                      <wp:extent cx="114300" cy="0"/>
                      <wp:effectExtent l="13335" t="9525" r="5715" b="9525"/>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30EA8" id="直線コネクタ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05pt,8.5pt" to="139.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"/>
                  </w:pict>
                </mc:Fallback>
              </mc:AlternateContent>
            </w:r>
            <w:r>
              <w:rPr>
                <w:rFonts w:ascii="ＭＳ Ｐ明朝" w:eastAsia="ＭＳ Ｐ明朝" w:hAnsi="ＭＳ Ｐ明朝" w:hint="eastAsia"/>
                <w:noProof/>
                <w:sz w:val="24"/>
              </w:rPr>
              <mc:AlternateContent>
                <mc:Choice Requires="wps">
                  <w:drawing>
                    <wp:anchor distT="0" distB="0" distL="114300" distR="114300" simplePos="0" relativeHeight="251661312" behindDoc="0" locked="0" layoutInCell="1" allowOverlap="1" wp14:anchorId="30E50DCA" wp14:editId="5E4ED573">
                      <wp:simplePos x="0" y="0"/>
                      <wp:positionH relativeFrom="column">
                        <wp:posOffset>2794635</wp:posOffset>
                      </wp:positionH>
                      <wp:positionV relativeFrom="paragraph">
                        <wp:posOffset>107950</wp:posOffset>
                      </wp:positionV>
                      <wp:extent cx="457200" cy="0"/>
                      <wp:effectExtent l="13335" t="9525" r="5715" b="9525"/>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E0105" id="直線コネクタ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05pt,8.5pt" to="256.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"/>
                  </w:pict>
                </mc:Fallback>
              </mc:AlternateContent>
            </w:r>
            <w:r>
              <w:rPr>
                <w:rFonts w:ascii="ＭＳ Ｐ明朝" w:eastAsia="ＭＳ Ｐ明朝" w:hAnsi="ＭＳ Ｐ明朝" w:hint="eastAsia"/>
                <w:sz w:val="24"/>
              </w:rPr>
              <w:t xml:space="preserve">　　　　　　　　　　　　　　　　　植栽担当（２）　　　　　　植栽作業員（５）</w:t>
            </w:r>
          </w:p>
          <w:p w14:paraId="2F77F8AA" w14:textId="77777777" w:rsidR="009D1335" w:rsidRDefault="009D1335" w:rsidP="009B4F3E">
            <w:pPr>
              <w:rPr>
                <w:rFonts w:ascii="ＭＳ Ｐ明朝" w:eastAsia="ＭＳ Ｐ明朝" w:hAnsi="ＭＳ Ｐ明朝"/>
                <w:sz w:val="24"/>
              </w:rPr>
            </w:pPr>
          </w:p>
          <w:p w14:paraId="288B6A1A" w14:textId="77777777" w:rsidR="009D1335" w:rsidRDefault="009D1335" w:rsidP="009B4F3E">
            <w:pPr>
              <w:ind w:firstLineChars="100" w:firstLine="240"/>
              <w:rPr>
                <w:rFonts w:ascii="ＭＳ Ｐ明朝" w:eastAsia="ＭＳ Ｐ明朝" w:hAnsi="ＭＳ Ｐ明朝"/>
                <w:sz w:val="24"/>
              </w:rPr>
            </w:pPr>
          </w:p>
          <w:p w14:paraId="077220D8" w14:textId="77777777" w:rsidR="009D1335" w:rsidRDefault="009D1335" w:rsidP="009B4F3E">
            <w:pPr>
              <w:rPr>
                <w:rFonts w:ascii="ＭＳ Ｐ明朝" w:eastAsia="ＭＳ Ｐ明朝" w:hAnsi="ＭＳ Ｐ明朝"/>
                <w:sz w:val="24"/>
              </w:rPr>
            </w:pPr>
            <w:r>
              <w:rPr>
                <w:rFonts w:ascii="ＭＳ Ｐ明朝" w:eastAsia="ＭＳ Ｐ明朝" w:hAnsi="ＭＳ Ｐ明朝" w:hint="eastAsia"/>
                <w:sz w:val="24"/>
              </w:rPr>
              <w:t>②職員の育成・確保について</w:t>
            </w:r>
          </w:p>
          <w:p w14:paraId="4062B731" w14:textId="77777777" w:rsidR="009D1335" w:rsidRDefault="009D1335" w:rsidP="009B4F3E">
            <w:pPr>
              <w:rPr>
                <w:rFonts w:ascii="ＭＳ Ｐ明朝" w:eastAsia="ＭＳ Ｐ明朝" w:hAnsi="ＭＳ Ｐ明朝"/>
                <w:sz w:val="24"/>
              </w:rPr>
            </w:pPr>
            <w:r>
              <w:rPr>
                <w:rFonts w:ascii="ＭＳ Ｐ明朝" w:eastAsia="ＭＳ Ｐ明朝" w:hAnsi="ＭＳ Ｐ明朝" w:hint="eastAsia"/>
                <w:sz w:val="24"/>
              </w:rPr>
              <w:t>※職員の資質の向上を図るための研修計画について（研修内容、回数など）</w:t>
            </w:r>
          </w:p>
          <w:p w14:paraId="261A9989" w14:textId="77777777" w:rsidR="009D1335" w:rsidRDefault="009D1335" w:rsidP="009B4F3E">
            <w:pPr>
              <w:rPr>
                <w:rFonts w:ascii="ＭＳ Ｐ明朝" w:eastAsia="ＭＳ Ｐ明朝" w:hAnsi="ＭＳ Ｐ明朝"/>
                <w:sz w:val="24"/>
              </w:rPr>
            </w:pPr>
          </w:p>
          <w:p w14:paraId="6580E23A" w14:textId="77777777" w:rsidR="009D1335" w:rsidRDefault="009D1335" w:rsidP="009B4F3E">
            <w:pPr>
              <w:rPr>
                <w:rFonts w:ascii="ＭＳ Ｐ明朝" w:eastAsia="ＭＳ Ｐ明朝" w:hAnsi="ＭＳ Ｐ明朝"/>
                <w:sz w:val="24"/>
              </w:rPr>
            </w:pPr>
          </w:p>
          <w:p w14:paraId="1C73B386" w14:textId="77777777" w:rsidR="009D1335" w:rsidRDefault="009D1335" w:rsidP="009B4F3E">
            <w:pPr>
              <w:rPr>
                <w:rFonts w:ascii="ＭＳ Ｐ明朝" w:eastAsia="ＭＳ Ｐ明朝" w:hAnsi="ＭＳ Ｐ明朝"/>
                <w:sz w:val="24"/>
              </w:rPr>
            </w:pPr>
          </w:p>
          <w:p w14:paraId="1DBAD71A" w14:textId="77777777" w:rsidR="009D1335" w:rsidRDefault="009D1335" w:rsidP="009B4F3E">
            <w:pPr>
              <w:rPr>
                <w:rFonts w:ascii="ＭＳ Ｐ明朝" w:eastAsia="ＭＳ Ｐ明朝" w:hAnsi="ＭＳ Ｐ明朝"/>
                <w:sz w:val="24"/>
              </w:rPr>
            </w:pPr>
          </w:p>
          <w:p w14:paraId="23DAB57F" w14:textId="77777777" w:rsidR="009D1335" w:rsidRDefault="009D1335" w:rsidP="009B4F3E">
            <w:pPr>
              <w:rPr>
                <w:rFonts w:ascii="ＭＳ Ｐ明朝" w:eastAsia="ＭＳ Ｐ明朝" w:hAnsi="ＭＳ Ｐ明朝"/>
                <w:sz w:val="24"/>
              </w:rPr>
            </w:pPr>
            <w:r>
              <w:rPr>
                <w:rFonts w:ascii="ＭＳ Ｐ明朝" w:eastAsia="ＭＳ Ｐ明朝" w:hAnsi="ＭＳ Ｐ明朝" w:hint="eastAsia"/>
                <w:sz w:val="24"/>
              </w:rPr>
              <w:t>③現に従事している職員の雇用について</w:t>
            </w:r>
          </w:p>
          <w:p w14:paraId="187193B1" w14:textId="77777777" w:rsidR="009D1335" w:rsidRDefault="009D1335" w:rsidP="009B4F3E">
            <w:pPr>
              <w:ind w:firstLineChars="100" w:firstLine="210"/>
              <w:rPr>
                <w:rFonts w:ascii="ＭＳ Ｐ明朝" w:eastAsia="ＭＳ Ｐ明朝" w:hAnsi="ＭＳ Ｐ明朝"/>
                <w:szCs w:val="21"/>
              </w:rPr>
            </w:pPr>
            <w:r>
              <w:rPr>
                <w:rFonts w:ascii="ＭＳ Ｐ明朝" w:eastAsia="ＭＳ Ｐ明朝" w:hAnsi="ＭＳ Ｐ明朝" w:hint="eastAsia"/>
                <w:szCs w:val="21"/>
              </w:rPr>
              <w:t>（現指定管理団体以外の団体が申請する場合のみ）</w:t>
            </w:r>
          </w:p>
          <w:p w14:paraId="583BBCE0" w14:textId="77777777" w:rsidR="009D1335" w:rsidRDefault="009D1335" w:rsidP="009B4F3E">
            <w:pPr>
              <w:rPr>
                <w:rFonts w:ascii="ＭＳ Ｐ明朝" w:eastAsia="ＭＳ Ｐ明朝" w:hAnsi="ＭＳ Ｐ明朝"/>
                <w:sz w:val="24"/>
              </w:rPr>
            </w:pPr>
            <w:r>
              <w:rPr>
                <w:rFonts w:ascii="ＭＳ Ｐ明朝" w:eastAsia="ＭＳ Ｐ明朝" w:hAnsi="ＭＳ Ｐ明朝" w:hint="eastAsia"/>
                <w:sz w:val="24"/>
              </w:rPr>
              <w:t>※現に従事している職員の今後の雇用について示してください。</w:t>
            </w:r>
          </w:p>
          <w:p w14:paraId="06C9B379" w14:textId="77777777" w:rsidR="009D1335" w:rsidRDefault="009D1335" w:rsidP="009B4F3E">
            <w:pPr>
              <w:ind w:firstLineChars="100" w:firstLine="240"/>
              <w:rPr>
                <w:rFonts w:ascii="ＭＳ Ｐ明朝" w:eastAsia="ＭＳ Ｐ明朝" w:hAnsi="ＭＳ Ｐ明朝"/>
                <w:sz w:val="24"/>
              </w:rPr>
            </w:pPr>
          </w:p>
          <w:p w14:paraId="02F6D11F" w14:textId="77777777" w:rsidR="009D1335" w:rsidRDefault="009D1335" w:rsidP="009B4F3E">
            <w:pPr>
              <w:ind w:firstLineChars="100" w:firstLine="240"/>
              <w:rPr>
                <w:rFonts w:ascii="ＭＳ Ｐ明朝" w:eastAsia="ＭＳ Ｐ明朝" w:hAnsi="ＭＳ Ｐ明朝"/>
                <w:sz w:val="24"/>
              </w:rPr>
            </w:pPr>
          </w:p>
          <w:p w14:paraId="51C15386" w14:textId="77777777" w:rsidR="009D1335" w:rsidRDefault="009D1335" w:rsidP="009B4F3E">
            <w:pPr>
              <w:ind w:firstLineChars="100" w:firstLine="240"/>
              <w:rPr>
                <w:rFonts w:ascii="ＭＳ Ｐ明朝" w:eastAsia="ＭＳ Ｐ明朝" w:hAnsi="ＭＳ Ｐ明朝"/>
                <w:sz w:val="24"/>
              </w:rPr>
            </w:pPr>
          </w:p>
          <w:p w14:paraId="00AE1D8B" w14:textId="77777777" w:rsidR="009D1335" w:rsidRDefault="009D1335" w:rsidP="009B4F3E">
            <w:pPr>
              <w:ind w:firstLineChars="100" w:firstLine="240"/>
              <w:rPr>
                <w:rFonts w:ascii="ＭＳ Ｐ明朝" w:eastAsia="ＭＳ Ｐ明朝" w:hAnsi="ＭＳ Ｐ明朝"/>
                <w:sz w:val="24"/>
              </w:rPr>
            </w:pPr>
          </w:p>
          <w:p w14:paraId="32B00A28" w14:textId="77777777" w:rsidR="009D1335" w:rsidRDefault="009D1335" w:rsidP="009B4F3E">
            <w:pPr>
              <w:rPr>
                <w:rFonts w:ascii="ＭＳ Ｐ明朝" w:eastAsia="ＭＳ Ｐ明朝" w:hAnsi="ＭＳ Ｐ明朝"/>
                <w:sz w:val="24"/>
              </w:rPr>
            </w:pPr>
            <w:r>
              <w:rPr>
                <w:rFonts w:ascii="ＭＳ Ｐ明朝" w:eastAsia="ＭＳ Ｐ明朝" w:hAnsi="ＭＳ Ｐ明朝" w:hint="eastAsia"/>
                <w:sz w:val="24"/>
              </w:rPr>
              <w:t>④移行計画について</w:t>
            </w:r>
          </w:p>
          <w:p w14:paraId="26825DE7" w14:textId="77777777" w:rsidR="009D1335" w:rsidRDefault="009D1335" w:rsidP="009B4F3E">
            <w:pPr>
              <w:rPr>
                <w:rFonts w:ascii="ＭＳ Ｐ明朝" w:eastAsia="ＭＳ Ｐ明朝" w:hAnsi="ＭＳ Ｐ明朝"/>
                <w:szCs w:val="21"/>
              </w:rPr>
            </w:pPr>
            <w:r>
              <w:rPr>
                <w:rFonts w:ascii="ＭＳ Ｐ明朝" w:eastAsia="ＭＳ Ｐ明朝" w:hAnsi="ＭＳ Ｐ明朝" w:hint="eastAsia"/>
                <w:sz w:val="24"/>
              </w:rPr>
              <w:t xml:space="preserve">　</w:t>
            </w:r>
            <w:r>
              <w:rPr>
                <w:rFonts w:ascii="ＭＳ Ｐ明朝" w:eastAsia="ＭＳ Ｐ明朝" w:hAnsi="ＭＳ Ｐ明朝" w:hint="eastAsia"/>
                <w:szCs w:val="21"/>
              </w:rPr>
              <w:t>（現指定管理団体以外の団体が申請する場合のみ）</w:t>
            </w:r>
          </w:p>
          <w:p w14:paraId="72591CD3" w14:textId="77777777" w:rsidR="009D1335" w:rsidRDefault="00C17B4E" w:rsidP="009B4F3E">
            <w:pPr>
              <w:rPr>
                <w:rFonts w:ascii="ＭＳ Ｐ明朝" w:eastAsia="ＭＳ Ｐ明朝" w:hAnsi="ＭＳ Ｐ明朝"/>
                <w:sz w:val="24"/>
              </w:rPr>
            </w:pPr>
            <w:r>
              <w:rPr>
                <w:rFonts w:ascii="ＭＳ Ｐ明朝" w:eastAsia="ＭＳ Ｐ明朝" w:hAnsi="ＭＳ Ｐ明朝" w:hint="eastAsia"/>
                <w:sz w:val="24"/>
              </w:rPr>
              <w:t>※令和４年</w:t>
            </w:r>
            <w:r w:rsidR="009D1335">
              <w:rPr>
                <w:rFonts w:ascii="ＭＳ Ｐ明朝" w:eastAsia="ＭＳ Ｐ明朝" w:hAnsi="ＭＳ Ｐ明朝" w:hint="eastAsia"/>
                <w:sz w:val="24"/>
              </w:rPr>
              <w:t>４月１日から円滑に業務を遂行するための引継ぎ体制について示してください。</w:t>
            </w:r>
          </w:p>
          <w:p w14:paraId="5FB3D229" w14:textId="77777777" w:rsidR="009D1335" w:rsidRDefault="009D1335" w:rsidP="009B4F3E">
            <w:pPr>
              <w:rPr>
                <w:rFonts w:ascii="ＭＳ Ｐ明朝" w:eastAsia="ＭＳ Ｐ明朝" w:hAnsi="ＭＳ Ｐ明朝"/>
                <w:sz w:val="24"/>
              </w:rPr>
            </w:pPr>
          </w:p>
          <w:p w14:paraId="109248BD" w14:textId="77777777" w:rsidR="009D1335" w:rsidRDefault="009D1335" w:rsidP="009B4F3E">
            <w:pPr>
              <w:ind w:firstLineChars="100" w:firstLine="240"/>
              <w:rPr>
                <w:rFonts w:ascii="ＭＳ Ｐ明朝" w:eastAsia="ＭＳ Ｐ明朝" w:hAnsi="ＭＳ Ｐ明朝"/>
                <w:sz w:val="24"/>
              </w:rPr>
            </w:pPr>
          </w:p>
          <w:p w14:paraId="56FD25F8" w14:textId="77777777" w:rsidR="009D1335" w:rsidRDefault="009D1335" w:rsidP="009B4F3E">
            <w:pPr>
              <w:ind w:firstLineChars="100" w:firstLine="240"/>
              <w:rPr>
                <w:rFonts w:ascii="ＭＳ Ｐ明朝" w:eastAsia="ＭＳ Ｐ明朝" w:hAnsi="ＭＳ Ｐ明朝"/>
                <w:sz w:val="24"/>
              </w:rPr>
            </w:pPr>
          </w:p>
          <w:p w14:paraId="48A6747C" w14:textId="77777777" w:rsidR="009D1335" w:rsidRDefault="009D1335" w:rsidP="009B4F3E">
            <w:pPr>
              <w:ind w:firstLineChars="100" w:firstLine="240"/>
              <w:rPr>
                <w:rFonts w:ascii="ＭＳ Ｐ明朝" w:eastAsia="ＭＳ Ｐ明朝" w:hAnsi="ＭＳ Ｐ明朝"/>
                <w:sz w:val="24"/>
              </w:rPr>
            </w:pPr>
          </w:p>
          <w:p w14:paraId="34CF8746" w14:textId="77777777" w:rsidR="009D1335" w:rsidRDefault="009D1335" w:rsidP="009B4F3E">
            <w:pPr>
              <w:rPr>
                <w:rFonts w:ascii="ＭＳ Ｐ明朝" w:eastAsia="ＭＳ Ｐ明朝" w:hAnsi="ＭＳ Ｐ明朝"/>
                <w:sz w:val="24"/>
              </w:rPr>
            </w:pPr>
          </w:p>
        </w:tc>
      </w:tr>
      <w:tr w:rsidR="009D1335" w14:paraId="3EE0E29B" w14:textId="77777777" w:rsidTr="009B4F3E">
        <w:trPr>
          <w:trHeight w:val="170"/>
        </w:trPr>
        <w:tc>
          <w:tcPr>
            <w:tcW w:w="8280" w:type="dxa"/>
          </w:tcPr>
          <w:p w14:paraId="4DFB5B0D" w14:textId="77777777" w:rsidR="009D1335" w:rsidRDefault="009D1335" w:rsidP="009B4F3E">
            <w:pPr>
              <w:rPr>
                <w:rFonts w:ascii="ＭＳ Ｐゴシック" w:eastAsia="ＭＳ Ｐゴシック" w:hAnsi="ＭＳ Ｐゴシック"/>
                <w:sz w:val="24"/>
              </w:rPr>
            </w:pPr>
            <w:r>
              <w:rPr>
                <w:rFonts w:ascii="ＭＳ Ｐゴシック" w:eastAsia="ＭＳ Ｐゴシック" w:hAnsi="ＭＳ Ｐゴシック" w:hint="eastAsia"/>
                <w:sz w:val="24"/>
              </w:rPr>
              <w:lastRenderedPageBreak/>
              <w:t>４．管理運営コストに関わる事項</w:t>
            </w:r>
          </w:p>
        </w:tc>
      </w:tr>
      <w:tr w:rsidR="009D1335" w14:paraId="72463F85" w14:textId="77777777" w:rsidTr="009B4F3E">
        <w:trPr>
          <w:trHeight w:val="1410"/>
        </w:trPr>
        <w:tc>
          <w:tcPr>
            <w:tcW w:w="8280" w:type="dxa"/>
          </w:tcPr>
          <w:p w14:paraId="546228D4" w14:textId="77777777" w:rsidR="009D1335" w:rsidRDefault="009D1335" w:rsidP="009B4F3E">
            <w:pPr>
              <w:rPr>
                <w:rFonts w:ascii="ＭＳ Ｐ明朝" w:eastAsia="ＭＳ Ｐ明朝" w:hAnsi="ＭＳ Ｐ明朝"/>
                <w:sz w:val="24"/>
              </w:rPr>
            </w:pPr>
            <w:r>
              <w:rPr>
                <w:rFonts w:ascii="ＭＳ Ｐ明朝" w:eastAsia="ＭＳ Ｐ明朝" w:hAnsi="ＭＳ Ｐ明朝" w:hint="eastAsia"/>
                <w:sz w:val="24"/>
              </w:rPr>
              <w:t>①収支予算の積算の考え方</w:t>
            </w:r>
          </w:p>
          <w:p w14:paraId="54C522A8" w14:textId="77777777" w:rsidR="009D1335" w:rsidRDefault="005C6986" w:rsidP="009B4F3E">
            <w:pPr>
              <w:rPr>
                <w:rFonts w:ascii="ＭＳ Ｐ明朝" w:eastAsia="ＭＳ Ｐ明朝" w:hAnsi="ＭＳ Ｐ明朝"/>
                <w:sz w:val="24"/>
              </w:rPr>
            </w:pPr>
            <w:r>
              <w:rPr>
                <w:rFonts w:ascii="ＭＳ Ｐ明朝" w:eastAsia="ＭＳ Ｐ明朝" w:hAnsi="ＭＳ Ｐ明朝" w:hint="eastAsia"/>
                <w:sz w:val="24"/>
              </w:rPr>
              <w:t>※収支見込みの基とした利用料金等</w:t>
            </w:r>
            <w:r w:rsidR="009D1335">
              <w:rPr>
                <w:rFonts w:ascii="ＭＳ Ｐ明朝" w:eastAsia="ＭＳ Ｐ明朝" w:hAnsi="ＭＳ Ｐ明朝" w:hint="eastAsia"/>
                <w:sz w:val="24"/>
              </w:rPr>
              <w:t>収入の考え方、各収支項目積算時に考慮した点などを示してください。</w:t>
            </w:r>
          </w:p>
          <w:p w14:paraId="29CF7879" w14:textId="77777777" w:rsidR="009D1335" w:rsidRDefault="009D1335" w:rsidP="009B4F3E">
            <w:pPr>
              <w:rPr>
                <w:rFonts w:ascii="ＭＳ Ｐゴシック" w:eastAsia="ＭＳ Ｐゴシック" w:hAnsi="ＭＳ Ｐゴシック"/>
                <w:sz w:val="24"/>
              </w:rPr>
            </w:pPr>
          </w:p>
          <w:p w14:paraId="174D93F3" w14:textId="77777777" w:rsidR="009D1335" w:rsidRDefault="009D1335" w:rsidP="009B4F3E">
            <w:pPr>
              <w:rPr>
                <w:rFonts w:ascii="ＭＳ Ｐゴシック" w:eastAsia="ＭＳ Ｐゴシック" w:hAnsi="ＭＳ Ｐゴシック"/>
                <w:sz w:val="24"/>
              </w:rPr>
            </w:pPr>
          </w:p>
          <w:p w14:paraId="16318A87" w14:textId="77777777" w:rsidR="009D1335" w:rsidRDefault="009D1335" w:rsidP="009B4F3E">
            <w:pPr>
              <w:rPr>
                <w:rFonts w:ascii="ＭＳ Ｐゴシック" w:eastAsia="ＭＳ Ｐゴシック" w:hAnsi="ＭＳ Ｐゴシック"/>
                <w:sz w:val="24"/>
              </w:rPr>
            </w:pPr>
          </w:p>
          <w:p w14:paraId="059C07D5" w14:textId="77777777" w:rsidR="009D1335" w:rsidRDefault="009D1335" w:rsidP="009B4F3E">
            <w:pPr>
              <w:rPr>
                <w:rFonts w:ascii="ＭＳ Ｐゴシック" w:eastAsia="ＭＳ Ｐゴシック" w:hAnsi="ＭＳ Ｐゴシック"/>
                <w:sz w:val="24"/>
              </w:rPr>
            </w:pPr>
          </w:p>
          <w:p w14:paraId="4DE51EFD" w14:textId="77777777" w:rsidR="009D1335" w:rsidRDefault="009D1335" w:rsidP="009B4F3E">
            <w:pPr>
              <w:rPr>
                <w:rFonts w:ascii="ＭＳ Ｐ明朝" w:eastAsia="ＭＳ Ｐ明朝" w:hAnsi="ＭＳ Ｐ明朝"/>
                <w:sz w:val="24"/>
              </w:rPr>
            </w:pPr>
            <w:r>
              <w:rPr>
                <w:rFonts w:ascii="ＭＳ Ｐ明朝" w:eastAsia="ＭＳ Ｐ明朝" w:hAnsi="ＭＳ Ｐ明朝" w:hint="eastAsia"/>
                <w:sz w:val="24"/>
              </w:rPr>
              <w:t>②コスト削減努力の考え方</w:t>
            </w:r>
          </w:p>
          <w:p w14:paraId="69E2BAFB" w14:textId="77777777" w:rsidR="009D1335" w:rsidRDefault="009D1335" w:rsidP="009B4F3E">
            <w:pPr>
              <w:rPr>
                <w:rFonts w:ascii="ＭＳ Ｐ明朝" w:eastAsia="ＭＳ Ｐ明朝" w:hAnsi="ＭＳ Ｐ明朝"/>
                <w:sz w:val="24"/>
              </w:rPr>
            </w:pPr>
            <w:r>
              <w:rPr>
                <w:rFonts w:ascii="ＭＳ Ｐ明朝" w:eastAsia="ＭＳ Ｐ明朝" w:hAnsi="ＭＳ Ｐ明朝" w:hint="eastAsia"/>
                <w:sz w:val="24"/>
              </w:rPr>
              <w:t>※公園の管理運営をする上で、経費削減の取り組み方法を示してください。</w:t>
            </w:r>
          </w:p>
          <w:p w14:paraId="3A2C1EAD" w14:textId="77777777" w:rsidR="009D1335" w:rsidRDefault="009D1335" w:rsidP="009B4F3E">
            <w:pPr>
              <w:rPr>
                <w:rFonts w:ascii="ＭＳ Ｐ明朝" w:eastAsia="ＭＳ Ｐ明朝" w:hAnsi="ＭＳ Ｐ明朝"/>
                <w:sz w:val="24"/>
              </w:rPr>
            </w:pPr>
          </w:p>
          <w:p w14:paraId="49A1B77A" w14:textId="77777777" w:rsidR="009D1335" w:rsidRDefault="009D1335" w:rsidP="009B4F3E">
            <w:pPr>
              <w:rPr>
                <w:rFonts w:ascii="ＭＳ Ｐ明朝" w:eastAsia="ＭＳ Ｐ明朝" w:hAnsi="ＭＳ Ｐ明朝"/>
                <w:sz w:val="24"/>
              </w:rPr>
            </w:pPr>
          </w:p>
          <w:p w14:paraId="5C089AFC" w14:textId="77777777" w:rsidR="009D1335" w:rsidRDefault="009D1335" w:rsidP="009B4F3E">
            <w:pPr>
              <w:rPr>
                <w:rFonts w:ascii="ＭＳ Ｐ明朝" w:eastAsia="ＭＳ Ｐ明朝" w:hAnsi="ＭＳ Ｐ明朝"/>
                <w:sz w:val="24"/>
              </w:rPr>
            </w:pPr>
          </w:p>
          <w:p w14:paraId="512EA351" w14:textId="77777777" w:rsidR="009D1335" w:rsidRDefault="009D1335" w:rsidP="009B4F3E">
            <w:pPr>
              <w:rPr>
                <w:rFonts w:ascii="ＭＳ Ｐゴシック" w:eastAsia="ＭＳ Ｐゴシック" w:hAnsi="ＭＳ Ｐゴシック"/>
                <w:sz w:val="24"/>
              </w:rPr>
            </w:pPr>
          </w:p>
          <w:p w14:paraId="053C383D" w14:textId="77777777" w:rsidR="009D1335" w:rsidRDefault="009D1335" w:rsidP="009B4F3E">
            <w:pPr>
              <w:rPr>
                <w:rFonts w:ascii="ＭＳ Ｐゴシック" w:eastAsia="ＭＳ Ｐゴシック" w:hAnsi="ＭＳ Ｐゴシック"/>
                <w:sz w:val="24"/>
              </w:rPr>
            </w:pPr>
          </w:p>
        </w:tc>
      </w:tr>
      <w:tr w:rsidR="009D1335" w14:paraId="6C07FBD3" w14:textId="77777777" w:rsidTr="009B4F3E">
        <w:trPr>
          <w:trHeight w:val="350"/>
        </w:trPr>
        <w:tc>
          <w:tcPr>
            <w:tcW w:w="8280" w:type="dxa"/>
            <w:tcBorders>
              <w:bottom w:val="single" w:sz="4" w:space="0" w:color="auto"/>
            </w:tcBorders>
          </w:tcPr>
          <w:p w14:paraId="0BFFB679" w14:textId="77777777" w:rsidR="009D1335" w:rsidRDefault="009D1335" w:rsidP="009B4F3E">
            <w:pPr>
              <w:rPr>
                <w:rFonts w:ascii="ＭＳ Ｐゴシック" w:eastAsia="ＭＳ Ｐゴシック" w:hAnsi="ＭＳ Ｐゴシック"/>
                <w:sz w:val="24"/>
              </w:rPr>
            </w:pPr>
            <w:r>
              <w:rPr>
                <w:rFonts w:ascii="ＭＳ Ｐゴシック" w:eastAsia="ＭＳ Ｐゴシック" w:hAnsi="ＭＳ Ｐゴシック" w:hint="eastAsia"/>
                <w:sz w:val="24"/>
              </w:rPr>
              <w:t>５　その他</w:t>
            </w:r>
          </w:p>
        </w:tc>
      </w:tr>
      <w:tr w:rsidR="009D1335" w14:paraId="2F2D80A9" w14:textId="77777777" w:rsidTr="009B4F3E">
        <w:trPr>
          <w:trHeight w:val="330"/>
        </w:trPr>
        <w:tc>
          <w:tcPr>
            <w:tcW w:w="8280" w:type="dxa"/>
            <w:tcBorders>
              <w:bottom w:val="single" w:sz="4" w:space="0" w:color="auto"/>
            </w:tcBorders>
          </w:tcPr>
          <w:p w14:paraId="0954AC84" w14:textId="77777777" w:rsidR="009D1335" w:rsidRDefault="009D1335" w:rsidP="009B4F3E">
            <w:pPr>
              <w:rPr>
                <w:rFonts w:ascii="ＭＳ Ｐ明朝" w:eastAsia="ＭＳ Ｐ明朝" w:hAnsi="ＭＳ Ｐ明朝"/>
                <w:sz w:val="24"/>
              </w:rPr>
            </w:pPr>
            <w:r>
              <w:rPr>
                <w:rFonts w:ascii="ＭＳ Ｐ明朝" w:eastAsia="ＭＳ Ｐ明朝" w:hAnsi="ＭＳ Ｐ明朝" w:hint="eastAsia"/>
                <w:sz w:val="24"/>
              </w:rPr>
              <w:t>①その他特記すべき事項があれば記入してください。</w:t>
            </w:r>
          </w:p>
          <w:p w14:paraId="106AF5EF" w14:textId="77777777" w:rsidR="009D1335" w:rsidRDefault="009D1335" w:rsidP="009B4F3E">
            <w:pPr>
              <w:rPr>
                <w:rFonts w:ascii="ＭＳ Ｐ明朝" w:eastAsia="ＭＳ Ｐ明朝" w:hAnsi="ＭＳ Ｐ明朝"/>
                <w:sz w:val="24"/>
              </w:rPr>
            </w:pPr>
          </w:p>
          <w:p w14:paraId="72698B37" w14:textId="77777777" w:rsidR="009D1335" w:rsidRDefault="009D1335" w:rsidP="009B4F3E">
            <w:pPr>
              <w:rPr>
                <w:rFonts w:ascii="ＭＳ Ｐゴシック" w:eastAsia="ＭＳ Ｐゴシック" w:hAnsi="ＭＳ Ｐゴシック"/>
                <w:sz w:val="24"/>
              </w:rPr>
            </w:pPr>
          </w:p>
          <w:p w14:paraId="560EC26D" w14:textId="77777777" w:rsidR="009D1335" w:rsidRDefault="009D1335" w:rsidP="009B4F3E">
            <w:pPr>
              <w:rPr>
                <w:rFonts w:ascii="ＭＳ Ｐゴシック" w:eastAsia="ＭＳ Ｐゴシック" w:hAnsi="ＭＳ Ｐゴシック"/>
                <w:sz w:val="24"/>
              </w:rPr>
            </w:pPr>
          </w:p>
          <w:p w14:paraId="0F45BCC5" w14:textId="77777777" w:rsidR="009D1335" w:rsidRDefault="009D1335" w:rsidP="009B4F3E">
            <w:pPr>
              <w:rPr>
                <w:rFonts w:ascii="ＭＳ Ｐゴシック" w:eastAsia="ＭＳ Ｐゴシック" w:hAnsi="ＭＳ Ｐゴシック"/>
                <w:sz w:val="24"/>
              </w:rPr>
            </w:pPr>
          </w:p>
          <w:p w14:paraId="01679DFF" w14:textId="77777777" w:rsidR="009D1335" w:rsidRDefault="009D1335" w:rsidP="009B4F3E">
            <w:pPr>
              <w:rPr>
                <w:rFonts w:ascii="ＭＳ Ｐゴシック" w:eastAsia="ＭＳ Ｐゴシック" w:hAnsi="ＭＳ Ｐゴシック"/>
                <w:sz w:val="24"/>
              </w:rPr>
            </w:pPr>
          </w:p>
          <w:p w14:paraId="7F24FD99" w14:textId="77777777" w:rsidR="009D1335" w:rsidRDefault="009D1335" w:rsidP="009B4F3E">
            <w:pPr>
              <w:rPr>
                <w:rFonts w:ascii="ＭＳ Ｐゴシック" w:eastAsia="ＭＳ Ｐゴシック" w:hAnsi="ＭＳ Ｐゴシック"/>
                <w:sz w:val="24"/>
              </w:rPr>
            </w:pPr>
          </w:p>
          <w:p w14:paraId="4921DF1A" w14:textId="77777777" w:rsidR="009D1335" w:rsidRDefault="009D1335" w:rsidP="009B4F3E">
            <w:pPr>
              <w:rPr>
                <w:rFonts w:ascii="ＭＳ Ｐゴシック" w:eastAsia="ＭＳ Ｐゴシック" w:hAnsi="ＭＳ Ｐゴシック"/>
                <w:sz w:val="24"/>
              </w:rPr>
            </w:pPr>
          </w:p>
          <w:p w14:paraId="3378CBE0" w14:textId="77777777" w:rsidR="009D1335" w:rsidRDefault="009D1335" w:rsidP="009B4F3E">
            <w:pPr>
              <w:rPr>
                <w:rFonts w:ascii="ＭＳ Ｐゴシック" w:eastAsia="ＭＳ Ｐゴシック" w:hAnsi="ＭＳ Ｐゴシック"/>
                <w:sz w:val="24"/>
              </w:rPr>
            </w:pPr>
          </w:p>
          <w:p w14:paraId="3C322BA3" w14:textId="77777777" w:rsidR="009D1335" w:rsidRDefault="009D1335" w:rsidP="009B4F3E">
            <w:pPr>
              <w:rPr>
                <w:rFonts w:ascii="ＭＳ Ｐゴシック" w:eastAsia="ＭＳ Ｐゴシック" w:hAnsi="ＭＳ Ｐゴシック"/>
                <w:sz w:val="24"/>
              </w:rPr>
            </w:pPr>
          </w:p>
          <w:p w14:paraId="6BC0EF31" w14:textId="77777777" w:rsidR="009D1335" w:rsidRDefault="009D1335" w:rsidP="009B4F3E">
            <w:pPr>
              <w:rPr>
                <w:rFonts w:ascii="ＭＳ Ｐゴシック" w:eastAsia="ＭＳ Ｐゴシック" w:hAnsi="ＭＳ Ｐゴシック"/>
                <w:sz w:val="24"/>
              </w:rPr>
            </w:pPr>
          </w:p>
          <w:p w14:paraId="63A528FA" w14:textId="77777777" w:rsidR="009D1335" w:rsidRDefault="009D1335" w:rsidP="009B4F3E">
            <w:pPr>
              <w:rPr>
                <w:rFonts w:ascii="ＭＳ Ｐゴシック" w:eastAsia="ＭＳ Ｐゴシック" w:hAnsi="ＭＳ Ｐゴシック"/>
                <w:sz w:val="24"/>
              </w:rPr>
            </w:pPr>
          </w:p>
          <w:p w14:paraId="5221FA87" w14:textId="77777777" w:rsidR="009D1335" w:rsidRDefault="009D1335" w:rsidP="009B4F3E">
            <w:pPr>
              <w:rPr>
                <w:rFonts w:ascii="ＭＳ Ｐゴシック" w:eastAsia="ＭＳ Ｐゴシック" w:hAnsi="ＭＳ Ｐゴシック"/>
                <w:sz w:val="24"/>
              </w:rPr>
            </w:pPr>
          </w:p>
          <w:p w14:paraId="7C94E29C" w14:textId="77777777" w:rsidR="009D1335" w:rsidRDefault="009D1335" w:rsidP="009B4F3E">
            <w:pPr>
              <w:rPr>
                <w:rFonts w:ascii="ＭＳ Ｐゴシック" w:eastAsia="ＭＳ Ｐゴシック" w:hAnsi="ＭＳ Ｐゴシック"/>
                <w:sz w:val="24"/>
              </w:rPr>
            </w:pPr>
          </w:p>
          <w:p w14:paraId="76C66524" w14:textId="77777777" w:rsidR="009D1335" w:rsidRDefault="009D1335" w:rsidP="009B4F3E">
            <w:pPr>
              <w:rPr>
                <w:rFonts w:ascii="ＭＳ Ｐゴシック" w:eastAsia="ＭＳ Ｐゴシック" w:hAnsi="ＭＳ Ｐゴシック"/>
                <w:sz w:val="24"/>
              </w:rPr>
            </w:pPr>
          </w:p>
          <w:p w14:paraId="34231AA1" w14:textId="77777777" w:rsidR="009D1335" w:rsidRDefault="009D1335" w:rsidP="009B4F3E">
            <w:pPr>
              <w:rPr>
                <w:rFonts w:ascii="ＭＳ Ｐゴシック" w:eastAsia="ＭＳ Ｐゴシック" w:hAnsi="ＭＳ Ｐゴシック"/>
                <w:sz w:val="24"/>
              </w:rPr>
            </w:pPr>
          </w:p>
          <w:p w14:paraId="41C15267" w14:textId="77777777" w:rsidR="009D1335" w:rsidRDefault="009D1335" w:rsidP="009B4F3E">
            <w:pPr>
              <w:rPr>
                <w:rFonts w:ascii="ＭＳ Ｐゴシック" w:eastAsia="ＭＳ Ｐゴシック" w:hAnsi="ＭＳ Ｐゴシック"/>
                <w:sz w:val="24"/>
              </w:rPr>
            </w:pPr>
          </w:p>
          <w:p w14:paraId="308310EF" w14:textId="77777777" w:rsidR="009D1335" w:rsidRDefault="009D1335" w:rsidP="009B4F3E">
            <w:pPr>
              <w:rPr>
                <w:rFonts w:ascii="ＭＳ Ｐゴシック" w:eastAsia="ＭＳ Ｐゴシック" w:hAnsi="ＭＳ Ｐゴシック"/>
                <w:sz w:val="24"/>
              </w:rPr>
            </w:pPr>
          </w:p>
        </w:tc>
      </w:tr>
    </w:tbl>
    <w:p w14:paraId="7FAD9314" w14:textId="77777777" w:rsidR="009D1335" w:rsidRDefault="009D1335" w:rsidP="009D1335">
      <w:pPr>
        <w:rPr>
          <w:rFonts w:ascii="ＭＳ Ｐ明朝" w:eastAsia="ＭＳ Ｐ明朝" w:hAnsi="ＭＳ Ｐ明朝"/>
          <w:sz w:val="18"/>
          <w:szCs w:val="18"/>
        </w:rPr>
      </w:pPr>
      <w:r>
        <w:rPr>
          <w:rFonts w:ascii="ＭＳ Ｐゴシック" w:eastAsia="ＭＳ Ｐゴシック" w:hAnsi="ＭＳ Ｐゴシック" w:hint="eastAsia"/>
          <w:sz w:val="24"/>
        </w:rPr>
        <w:t xml:space="preserve">　</w:t>
      </w:r>
      <w:r>
        <w:rPr>
          <w:rFonts w:ascii="ＭＳ Ｐ明朝" w:eastAsia="ＭＳ Ｐ明朝" w:hAnsi="ＭＳ Ｐ明朝" w:hint="eastAsia"/>
          <w:sz w:val="18"/>
          <w:szCs w:val="18"/>
        </w:rPr>
        <w:t>注）欄が不足する場合は、欄を拡張もしくは、別紙を追加すること。</w:t>
      </w:r>
    </w:p>
    <w:p w14:paraId="40F0759B" w14:textId="77777777" w:rsidR="009D1335" w:rsidRDefault="009D1335" w:rsidP="009D1335">
      <w:pPr>
        <w:rPr>
          <w:rFonts w:ascii="ＭＳ Ｐゴシック" w:eastAsia="ＭＳ Ｐゴシック" w:hAnsi="ＭＳ Ｐゴシック"/>
          <w:sz w:val="24"/>
        </w:rPr>
      </w:pPr>
      <w:r>
        <w:rPr>
          <w:rFonts w:ascii="ＭＳ Ｐ明朝" w:eastAsia="ＭＳ Ｐ明朝" w:hAnsi="ＭＳ Ｐ明朝" w:hint="eastAsia"/>
          <w:sz w:val="18"/>
          <w:szCs w:val="18"/>
        </w:rPr>
        <w:t xml:space="preserve">　　　簡潔明瞭に記載し、冗長な表現はしないこと。</w:t>
      </w:r>
    </w:p>
    <w:sectPr w:rsidR="009D133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71769" w14:textId="77777777" w:rsidR="005C143B" w:rsidRDefault="005C143B" w:rsidP="009D1335">
      <w:r>
        <w:separator/>
      </w:r>
    </w:p>
  </w:endnote>
  <w:endnote w:type="continuationSeparator" w:id="0">
    <w:p w14:paraId="17EB68F9" w14:textId="77777777" w:rsidR="005C143B" w:rsidRDefault="005C143B" w:rsidP="009D1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B0393" w14:textId="77777777" w:rsidR="005C143B" w:rsidRDefault="005C143B" w:rsidP="009D1335">
      <w:r>
        <w:separator/>
      </w:r>
    </w:p>
  </w:footnote>
  <w:footnote w:type="continuationSeparator" w:id="0">
    <w:p w14:paraId="268366F3" w14:textId="77777777" w:rsidR="005C143B" w:rsidRDefault="005C143B" w:rsidP="009D13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FBE"/>
    <w:rsid w:val="00012008"/>
    <w:rsid w:val="000F6FBE"/>
    <w:rsid w:val="003404BF"/>
    <w:rsid w:val="003E5DCA"/>
    <w:rsid w:val="0043652A"/>
    <w:rsid w:val="005C143B"/>
    <w:rsid w:val="005C6986"/>
    <w:rsid w:val="00797BCF"/>
    <w:rsid w:val="008F47D8"/>
    <w:rsid w:val="009D1335"/>
    <w:rsid w:val="009E3ABD"/>
    <w:rsid w:val="00B92EE1"/>
    <w:rsid w:val="00C17B4E"/>
    <w:rsid w:val="00D050E5"/>
    <w:rsid w:val="00DB1340"/>
    <w:rsid w:val="00DB42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F435FA"/>
  <w15:docId w15:val="{A3B3415F-9B5A-4E4B-9067-5D0A9588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133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1335"/>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9D1335"/>
  </w:style>
  <w:style w:type="paragraph" w:styleId="a5">
    <w:name w:val="footer"/>
    <w:basedOn w:val="a"/>
    <w:link w:val="a6"/>
    <w:uiPriority w:val="99"/>
    <w:unhideWhenUsed/>
    <w:rsid w:val="009D1335"/>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9D1335"/>
  </w:style>
  <w:style w:type="paragraph" w:styleId="a7">
    <w:name w:val="Balloon Text"/>
    <w:basedOn w:val="a"/>
    <w:link w:val="a8"/>
    <w:uiPriority w:val="99"/>
    <w:semiHidden/>
    <w:unhideWhenUsed/>
    <w:rsid w:val="00C17B4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17B4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209</Words>
  <Characters>1196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nousanengei</dc:creator>
  <cp:keywords/>
  <dc:description/>
  <cp:lastModifiedBy>島根県桑垣　祐香</cp:lastModifiedBy>
  <cp:revision>2</cp:revision>
  <cp:lastPrinted>2026-07-27T05:08:00Z</cp:lastPrinted>
  <dcterms:created xsi:type="dcterms:W3CDTF">2026-07-29T00:45:00Z</dcterms:created>
  <dcterms:modified xsi:type="dcterms:W3CDTF">2026-07-29T00:45:00Z</dcterms:modified>
</cp:coreProperties>
</file>